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4F" w:rsidRDefault="0088347B" w:rsidP="0057724B">
      <w:pPr>
        <w:spacing w:before="100" w:beforeAutospacing="1" w:after="100" w:afterAutospacing="1" w:line="340" w:lineRule="exact"/>
        <w:jc w:val="righ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C907CC">
        <w:rPr>
          <w:rFonts w:asciiTheme="minorHAnsi" w:hAnsiTheme="minorHAnsi" w:cstheme="minorHAnsi"/>
          <w:color w:val="000000"/>
          <w:sz w:val="24"/>
          <w:szCs w:val="24"/>
        </w:rPr>
        <w:t>Warszawa,</w:t>
      </w:r>
      <w:r w:rsidR="001C2C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752E6">
        <w:rPr>
          <w:rFonts w:asciiTheme="minorHAnsi" w:hAnsiTheme="minorHAnsi" w:cstheme="minorHAnsi"/>
          <w:color w:val="000000"/>
          <w:sz w:val="24"/>
          <w:szCs w:val="24"/>
        </w:rPr>
        <w:t>6.07</w:t>
      </w:r>
      <w:r w:rsidR="007016A4" w:rsidRPr="00C907CC">
        <w:rPr>
          <w:rFonts w:asciiTheme="minorHAnsi" w:hAnsiTheme="minorHAnsi" w:cstheme="minorHAnsi"/>
          <w:color w:val="000000"/>
          <w:sz w:val="24"/>
          <w:szCs w:val="24"/>
        </w:rPr>
        <w:t>.2016</w:t>
      </w:r>
      <w:r w:rsidR="000724CE" w:rsidRPr="00C907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="000724CE" w:rsidRPr="00C907CC">
        <w:rPr>
          <w:rFonts w:asciiTheme="minorHAnsi" w:hAnsiTheme="minorHAnsi" w:cstheme="minorHAnsi"/>
          <w:color w:val="000000"/>
          <w:sz w:val="24"/>
          <w:szCs w:val="24"/>
        </w:rPr>
        <w:t>r</w:t>
      </w:r>
      <w:proofErr w:type="gramEnd"/>
      <w:r w:rsidR="000724CE" w:rsidRPr="00C907C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78391A" w:rsidRPr="00876DE3" w:rsidRDefault="00AE78BF" w:rsidP="00AE78BF">
      <w:pPr>
        <w:spacing w:before="100" w:beforeAutospacing="1" w:after="100" w:afterAutospacing="1" w:line="340" w:lineRule="exact"/>
        <w:textAlignment w:val="baseline"/>
        <w:rPr>
          <w:rFonts w:asciiTheme="minorHAnsi" w:hAnsiTheme="minorHAnsi" w:cstheme="minorHAnsi"/>
          <w:b/>
          <w:color w:val="000000"/>
          <w:sz w:val="36"/>
          <w:szCs w:val="24"/>
        </w:rPr>
      </w:pPr>
      <w:r w:rsidRPr="00876DE3">
        <w:rPr>
          <w:rFonts w:asciiTheme="minorHAnsi" w:hAnsiTheme="minorHAnsi" w:cstheme="minorHAnsi"/>
          <w:b/>
          <w:color w:val="000000"/>
          <w:sz w:val="36"/>
          <w:szCs w:val="24"/>
        </w:rPr>
        <w:t>Bariery w rozwoju karier naukowych kobiet</w:t>
      </w:r>
    </w:p>
    <w:p w:rsidR="0019310F" w:rsidRDefault="0078391A" w:rsidP="0078391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8391A">
        <w:rPr>
          <w:rFonts w:asciiTheme="minorHAnsi" w:hAnsiTheme="minorHAnsi" w:cstheme="minorHAnsi"/>
          <w:b/>
          <w:sz w:val="24"/>
          <w:szCs w:val="24"/>
        </w:rPr>
        <w:t>Im wyższe stanowiska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78391A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tym mniejsz</w:t>
      </w:r>
      <w:r w:rsidR="00CB0A20">
        <w:rPr>
          <w:rFonts w:asciiTheme="minorHAnsi" w:hAnsiTheme="minorHAnsi" w:cstheme="minorHAnsi"/>
          <w:b/>
          <w:sz w:val="24"/>
          <w:szCs w:val="24"/>
        </w:rPr>
        <w:t>a reprezentacja</w:t>
      </w:r>
      <w:r>
        <w:rPr>
          <w:rFonts w:asciiTheme="minorHAnsi" w:hAnsiTheme="minorHAnsi" w:cstheme="minorHAnsi"/>
          <w:b/>
          <w:sz w:val="24"/>
          <w:szCs w:val="24"/>
        </w:rPr>
        <w:t xml:space="preserve"> kobiet –</w:t>
      </w:r>
      <w:r w:rsidR="009476F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ta</w:t>
      </w:r>
      <w:r w:rsidR="0057724B">
        <w:rPr>
          <w:rFonts w:asciiTheme="minorHAnsi" w:hAnsiTheme="minorHAnsi" w:cstheme="minorHAnsi"/>
          <w:b/>
          <w:sz w:val="24"/>
          <w:szCs w:val="24"/>
        </w:rPr>
        <w:t xml:space="preserve"> zależność</w:t>
      </w:r>
      <w:r>
        <w:rPr>
          <w:rFonts w:asciiTheme="minorHAnsi" w:hAnsiTheme="minorHAnsi" w:cstheme="minorHAnsi"/>
          <w:b/>
          <w:sz w:val="24"/>
          <w:szCs w:val="24"/>
        </w:rPr>
        <w:t xml:space="preserve"> nadal dominuje w środowisku naukowym. </w:t>
      </w:r>
      <w:r w:rsidR="0057724B">
        <w:rPr>
          <w:rFonts w:asciiTheme="minorHAnsi" w:hAnsiTheme="minorHAnsi" w:cstheme="minorHAnsi"/>
          <w:b/>
          <w:sz w:val="24"/>
          <w:szCs w:val="24"/>
        </w:rPr>
        <w:t xml:space="preserve">Tylko 28 proc. </w:t>
      </w:r>
      <w:r w:rsidRPr="0078391A">
        <w:rPr>
          <w:rFonts w:asciiTheme="minorHAnsi" w:hAnsiTheme="minorHAnsi" w:cstheme="minorHAnsi"/>
          <w:b/>
          <w:sz w:val="24"/>
          <w:szCs w:val="24"/>
        </w:rPr>
        <w:t>profesorów nadzwyczajnych w Polsce</w:t>
      </w:r>
      <w:r w:rsidR="009476F5">
        <w:rPr>
          <w:rFonts w:asciiTheme="minorHAnsi" w:hAnsiTheme="minorHAnsi" w:cstheme="minorHAnsi"/>
          <w:b/>
          <w:sz w:val="24"/>
          <w:szCs w:val="24"/>
        </w:rPr>
        <w:t xml:space="preserve"> to kobie</w:t>
      </w:r>
      <w:r w:rsidR="0057724B">
        <w:rPr>
          <w:rFonts w:asciiTheme="minorHAnsi" w:hAnsiTheme="minorHAnsi" w:cstheme="minorHAnsi"/>
          <w:b/>
          <w:sz w:val="24"/>
          <w:szCs w:val="24"/>
        </w:rPr>
        <w:t>ty</w:t>
      </w:r>
      <w:r w:rsidR="005E4865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8391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476F5">
        <w:rPr>
          <w:rFonts w:asciiTheme="minorHAnsi" w:hAnsiTheme="minorHAnsi" w:cstheme="minorHAnsi"/>
          <w:b/>
          <w:sz w:val="24"/>
          <w:szCs w:val="24"/>
        </w:rPr>
        <w:t>B</w:t>
      </w:r>
      <w:r w:rsidR="0057724B" w:rsidRPr="0078391A">
        <w:rPr>
          <w:rFonts w:asciiTheme="minorHAnsi" w:hAnsiTheme="minorHAnsi" w:cstheme="minorHAnsi"/>
          <w:b/>
          <w:sz w:val="24"/>
          <w:szCs w:val="24"/>
        </w:rPr>
        <w:t>rak wsparcia ze strony przełożonych, czynniki kulturowe oraz mał</w:t>
      </w:r>
      <w:r w:rsidR="009476F5">
        <w:rPr>
          <w:rFonts w:asciiTheme="minorHAnsi" w:hAnsiTheme="minorHAnsi" w:cstheme="minorHAnsi"/>
          <w:b/>
          <w:sz w:val="24"/>
          <w:szCs w:val="24"/>
        </w:rPr>
        <w:t>a</w:t>
      </w:r>
      <w:r w:rsidR="0057724B" w:rsidRPr="0078391A">
        <w:rPr>
          <w:rFonts w:asciiTheme="minorHAnsi" w:hAnsiTheme="minorHAnsi" w:cstheme="minorHAnsi"/>
          <w:b/>
          <w:sz w:val="24"/>
          <w:szCs w:val="24"/>
        </w:rPr>
        <w:t xml:space="preserve"> pomoc partnerów życiowych</w:t>
      </w:r>
      <w:r w:rsidR="009476F5">
        <w:rPr>
          <w:rFonts w:asciiTheme="minorHAnsi" w:hAnsiTheme="minorHAnsi" w:cstheme="minorHAnsi"/>
          <w:b/>
          <w:sz w:val="24"/>
          <w:szCs w:val="24"/>
        </w:rPr>
        <w:t>, to najczęstsze</w:t>
      </w:r>
      <w:r w:rsidR="0019310F">
        <w:rPr>
          <w:rFonts w:asciiTheme="minorHAnsi" w:hAnsiTheme="minorHAnsi" w:cstheme="minorHAnsi"/>
          <w:b/>
          <w:sz w:val="24"/>
          <w:szCs w:val="24"/>
        </w:rPr>
        <w:t>,</w:t>
      </w:r>
      <w:r w:rsidR="009476F5" w:rsidRPr="007839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76F5">
        <w:rPr>
          <w:rFonts w:asciiTheme="minorHAnsi" w:hAnsiTheme="minorHAnsi" w:cstheme="minorHAnsi"/>
          <w:b/>
          <w:sz w:val="24"/>
          <w:szCs w:val="24"/>
        </w:rPr>
        <w:t xml:space="preserve">zdaniem </w:t>
      </w:r>
      <w:r w:rsidR="009476F5" w:rsidRPr="0078391A">
        <w:rPr>
          <w:rFonts w:asciiTheme="minorHAnsi" w:hAnsiTheme="minorHAnsi" w:cstheme="minorHAnsi"/>
          <w:b/>
          <w:sz w:val="24"/>
          <w:szCs w:val="24"/>
        </w:rPr>
        <w:t>ankietowanych</w:t>
      </w:r>
      <w:r w:rsidR="0019310F">
        <w:rPr>
          <w:rFonts w:asciiTheme="minorHAnsi" w:hAnsiTheme="minorHAnsi" w:cstheme="minorHAnsi"/>
          <w:b/>
          <w:sz w:val="24"/>
          <w:szCs w:val="24"/>
        </w:rPr>
        <w:t>,</w:t>
      </w:r>
      <w:r w:rsidR="009476F5" w:rsidRPr="007839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76F5">
        <w:rPr>
          <w:rFonts w:asciiTheme="minorHAnsi" w:hAnsiTheme="minorHAnsi" w:cstheme="minorHAnsi"/>
          <w:b/>
          <w:sz w:val="24"/>
          <w:szCs w:val="24"/>
        </w:rPr>
        <w:t>przyczyny</w:t>
      </w:r>
      <w:r w:rsidR="009476F5" w:rsidRPr="0078391A">
        <w:rPr>
          <w:rFonts w:asciiTheme="minorHAnsi" w:hAnsiTheme="minorHAnsi" w:cstheme="minorHAnsi"/>
          <w:b/>
          <w:sz w:val="24"/>
          <w:szCs w:val="24"/>
        </w:rPr>
        <w:t xml:space="preserve"> takiego stanu rzeczy </w:t>
      </w:r>
      <w:r w:rsidR="0057724B">
        <w:rPr>
          <w:rFonts w:asciiTheme="minorHAnsi" w:hAnsiTheme="minorHAnsi" w:cstheme="minorHAnsi"/>
          <w:b/>
          <w:sz w:val="24"/>
          <w:szCs w:val="24"/>
        </w:rPr>
        <w:t xml:space="preserve">– wynika </w:t>
      </w:r>
      <w:proofErr w:type="gramStart"/>
      <w:r w:rsidR="0057724B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57724B" w:rsidRPr="007839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391A">
        <w:rPr>
          <w:rFonts w:asciiTheme="minorHAnsi" w:hAnsiTheme="minorHAnsi" w:cstheme="minorHAnsi"/>
          <w:b/>
          <w:sz w:val="24"/>
          <w:szCs w:val="24"/>
        </w:rPr>
        <w:t>rapor</w:t>
      </w:r>
      <w:r w:rsidR="0057724B">
        <w:rPr>
          <w:rFonts w:asciiTheme="minorHAnsi" w:hAnsiTheme="minorHAnsi" w:cstheme="minorHAnsi"/>
          <w:b/>
          <w:sz w:val="24"/>
          <w:szCs w:val="24"/>
        </w:rPr>
        <w:t>tu</w:t>
      </w:r>
      <w:proofErr w:type="gramEnd"/>
      <w:r w:rsidRPr="0078391A">
        <w:rPr>
          <w:rFonts w:asciiTheme="minorHAnsi" w:hAnsiTheme="minorHAnsi" w:cstheme="minorHAnsi"/>
          <w:b/>
          <w:sz w:val="24"/>
          <w:szCs w:val="24"/>
        </w:rPr>
        <w:t xml:space="preserve"> L’Oréal Polska „Piękne umysły. Rola kobiet w świecie nauki”</w:t>
      </w:r>
      <w:r w:rsidR="0019310F">
        <w:rPr>
          <w:rFonts w:asciiTheme="minorHAnsi" w:hAnsiTheme="minorHAnsi" w:cstheme="minorHAnsi"/>
          <w:b/>
          <w:sz w:val="24"/>
          <w:szCs w:val="24"/>
        </w:rPr>
        <w:t>.</w:t>
      </w:r>
    </w:p>
    <w:p w:rsidR="0078391A" w:rsidRPr="0078391A" w:rsidRDefault="0078391A" w:rsidP="0078391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5689A" w:rsidRDefault="0035689A" w:rsidP="0035689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7724B">
        <w:rPr>
          <w:rFonts w:asciiTheme="minorHAnsi" w:hAnsiTheme="minorHAnsi" w:cstheme="minorHAnsi"/>
          <w:b/>
          <w:sz w:val="24"/>
          <w:szCs w:val="24"/>
        </w:rPr>
        <w:t>Przeszkody na ścieżce kariery</w:t>
      </w:r>
      <w:r w:rsidR="008B3DCC">
        <w:rPr>
          <w:rFonts w:asciiTheme="minorHAnsi" w:hAnsiTheme="minorHAnsi" w:cstheme="minorHAnsi"/>
          <w:b/>
          <w:sz w:val="24"/>
          <w:szCs w:val="24"/>
        </w:rPr>
        <w:t xml:space="preserve"> naukowej kobiet</w:t>
      </w:r>
    </w:p>
    <w:p w:rsidR="0035689A" w:rsidRPr="0078391A" w:rsidRDefault="0035689A" w:rsidP="0035689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5689A" w:rsidRDefault="0035689A" w:rsidP="0035689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78391A">
        <w:rPr>
          <w:rFonts w:asciiTheme="minorHAnsi" w:hAnsiTheme="minorHAnsi" w:cstheme="minorHAnsi"/>
          <w:sz w:val="24"/>
          <w:szCs w:val="24"/>
        </w:rPr>
        <w:t xml:space="preserve">ak </w:t>
      </w:r>
      <w:r>
        <w:rPr>
          <w:rFonts w:asciiTheme="minorHAnsi" w:hAnsiTheme="minorHAnsi" w:cstheme="minorHAnsi"/>
          <w:sz w:val="24"/>
          <w:szCs w:val="24"/>
        </w:rPr>
        <w:t xml:space="preserve">wynika z </w:t>
      </w:r>
      <w:r w:rsidRPr="0078391A">
        <w:rPr>
          <w:rFonts w:asciiTheme="minorHAnsi" w:hAnsiTheme="minorHAnsi" w:cstheme="minorHAnsi"/>
          <w:sz w:val="24"/>
          <w:szCs w:val="24"/>
        </w:rPr>
        <w:t>raport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78391A">
        <w:rPr>
          <w:rFonts w:asciiTheme="minorHAnsi" w:hAnsiTheme="minorHAnsi" w:cstheme="minorHAnsi"/>
          <w:sz w:val="24"/>
          <w:szCs w:val="24"/>
        </w:rPr>
        <w:t xml:space="preserve"> L’Oréal Polska „Piękne </w:t>
      </w:r>
      <w:proofErr w:type="gramStart"/>
      <w:r w:rsidRPr="0078391A">
        <w:rPr>
          <w:rFonts w:asciiTheme="minorHAnsi" w:hAnsiTheme="minorHAnsi" w:cstheme="minorHAnsi"/>
          <w:sz w:val="24"/>
          <w:szCs w:val="24"/>
        </w:rPr>
        <w:t xml:space="preserve">umysły. </w:t>
      </w:r>
      <w:proofErr w:type="gramEnd"/>
      <w:r w:rsidRPr="0078391A">
        <w:rPr>
          <w:rFonts w:asciiTheme="minorHAnsi" w:hAnsiTheme="minorHAnsi" w:cstheme="minorHAnsi"/>
          <w:sz w:val="24"/>
          <w:szCs w:val="24"/>
        </w:rPr>
        <w:t>Rola kobiet w świecie nauki”</w:t>
      </w:r>
      <w:r>
        <w:rPr>
          <w:rFonts w:asciiTheme="minorHAnsi" w:hAnsiTheme="minorHAnsi" w:cstheme="minorHAnsi"/>
          <w:sz w:val="24"/>
          <w:szCs w:val="24"/>
        </w:rPr>
        <w:t xml:space="preserve"> opinie Polaków na temat pozycji kobiet w świecie nauki są bardzo optymistyczne</w:t>
      </w:r>
      <w:r w:rsidR="008B3DCC">
        <w:rPr>
          <w:rFonts w:asciiTheme="minorHAnsi" w:hAnsiTheme="minorHAnsi" w:cstheme="minorHAnsi"/>
          <w:sz w:val="24"/>
          <w:szCs w:val="24"/>
        </w:rPr>
        <w:t>, jednak rzeczywistość jest zupełnie inna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C4917">
        <w:rPr>
          <w:rFonts w:asciiTheme="minorHAnsi" w:hAnsiTheme="minorHAnsi" w:cstheme="minorHAnsi"/>
          <w:sz w:val="24"/>
          <w:szCs w:val="24"/>
        </w:rPr>
        <w:t xml:space="preserve">Aż </w:t>
      </w:r>
      <w:r w:rsidRPr="0078391A">
        <w:rPr>
          <w:rFonts w:asciiTheme="minorHAnsi" w:hAnsiTheme="minorHAnsi" w:cstheme="minorHAnsi"/>
          <w:sz w:val="24"/>
          <w:szCs w:val="24"/>
        </w:rPr>
        <w:t>87</w:t>
      </w:r>
      <w:r w:rsidR="007C4917">
        <w:rPr>
          <w:rFonts w:asciiTheme="minorHAnsi" w:hAnsiTheme="minorHAnsi" w:cstheme="minorHAnsi"/>
          <w:sz w:val="24"/>
          <w:szCs w:val="24"/>
        </w:rPr>
        <w:t xml:space="preserve"> proc.</w:t>
      </w:r>
      <w:r w:rsidRPr="0078391A">
        <w:rPr>
          <w:rFonts w:asciiTheme="minorHAnsi" w:hAnsiTheme="minorHAnsi" w:cstheme="minorHAnsi"/>
          <w:sz w:val="24"/>
          <w:szCs w:val="24"/>
        </w:rPr>
        <w:t xml:space="preserve"> </w:t>
      </w:r>
      <w:r w:rsidR="007C4917">
        <w:rPr>
          <w:rFonts w:asciiTheme="minorHAnsi" w:hAnsiTheme="minorHAnsi" w:cstheme="minorHAnsi"/>
          <w:sz w:val="24"/>
          <w:szCs w:val="24"/>
        </w:rPr>
        <w:t>respondentów</w:t>
      </w:r>
      <w:r w:rsidR="007C4917" w:rsidRPr="0078391A">
        <w:rPr>
          <w:rFonts w:asciiTheme="minorHAnsi" w:hAnsiTheme="minorHAnsi" w:cstheme="minorHAnsi"/>
          <w:sz w:val="24"/>
          <w:szCs w:val="24"/>
        </w:rPr>
        <w:t xml:space="preserve"> </w:t>
      </w:r>
      <w:r w:rsidR="007C4917">
        <w:rPr>
          <w:rFonts w:asciiTheme="minorHAnsi" w:hAnsiTheme="minorHAnsi" w:cstheme="minorHAnsi"/>
          <w:sz w:val="24"/>
          <w:szCs w:val="24"/>
        </w:rPr>
        <w:t>uważa</w:t>
      </w:r>
      <w:r w:rsidRPr="0078391A">
        <w:rPr>
          <w:rFonts w:asciiTheme="minorHAnsi" w:hAnsiTheme="minorHAnsi" w:cstheme="minorHAnsi"/>
          <w:sz w:val="24"/>
          <w:szCs w:val="24"/>
        </w:rPr>
        <w:t xml:space="preserve">, że panie kierują </w:t>
      </w:r>
      <w:proofErr w:type="gramStart"/>
      <w:r w:rsidRPr="0078391A">
        <w:rPr>
          <w:rFonts w:asciiTheme="minorHAnsi" w:hAnsiTheme="minorHAnsi" w:cstheme="minorHAnsi"/>
          <w:sz w:val="24"/>
          <w:szCs w:val="24"/>
        </w:rPr>
        <w:t>przynajmniej co</w:t>
      </w:r>
      <w:proofErr w:type="gramEnd"/>
      <w:r w:rsidRPr="0078391A">
        <w:rPr>
          <w:rFonts w:asciiTheme="minorHAnsi" w:hAnsiTheme="minorHAnsi" w:cstheme="minorHAnsi"/>
          <w:sz w:val="24"/>
          <w:szCs w:val="24"/>
        </w:rPr>
        <w:t xml:space="preserve"> piątą instytucją</w:t>
      </w:r>
      <w:r>
        <w:rPr>
          <w:rFonts w:asciiTheme="minorHAnsi" w:hAnsiTheme="minorHAnsi" w:cstheme="minorHAnsi"/>
          <w:sz w:val="24"/>
          <w:szCs w:val="24"/>
        </w:rPr>
        <w:t xml:space="preserve"> naukową</w:t>
      </w:r>
      <w:r w:rsidRPr="0078391A">
        <w:rPr>
          <w:rFonts w:asciiTheme="minorHAnsi" w:hAnsiTheme="minorHAnsi" w:cstheme="minorHAnsi"/>
          <w:sz w:val="24"/>
          <w:szCs w:val="24"/>
        </w:rPr>
        <w:t xml:space="preserve">. </w:t>
      </w:r>
      <w:r w:rsidR="008B3DCC">
        <w:rPr>
          <w:rFonts w:asciiTheme="minorHAnsi" w:hAnsiTheme="minorHAnsi" w:cstheme="minorHAnsi"/>
          <w:sz w:val="24"/>
          <w:szCs w:val="24"/>
        </w:rPr>
        <w:t>Zdaniem b</w:t>
      </w:r>
      <w:r w:rsidRPr="0078391A">
        <w:rPr>
          <w:rFonts w:asciiTheme="minorHAnsi" w:hAnsiTheme="minorHAnsi" w:cstheme="minorHAnsi"/>
          <w:sz w:val="24"/>
          <w:szCs w:val="24"/>
        </w:rPr>
        <w:t>adan</w:t>
      </w:r>
      <w:r w:rsidR="008B3DCC">
        <w:rPr>
          <w:rFonts w:asciiTheme="minorHAnsi" w:hAnsiTheme="minorHAnsi" w:cstheme="minorHAnsi"/>
          <w:sz w:val="24"/>
          <w:szCs w:val="24"/>
        </w:rPr>
        <w:t>ych</w:t>
      </w:r>
      <w:r w:rsidRPr="0078391A">
        <w:rPr>
          <w:rFonts w:asciiTheme="minorHAnsi" w:hAnsiTheme="minorHAnsi" w:cstheme="minorHAnsi"/>
          <w:sz w:val="24"/>
          <w:szCs w:val="24"/>
        </w:rPr>
        <w:t xml:space="preserve"> najwyższe stanowiska naukowe w Europie zajmuje średnio 41</w:t>
      </w:r>
      <w:r w:rsidR="007C4917">
        <w:rPr>
          <w:rFonts w:asciiTheme="minorHAnsi" w:hAnsiTheme="minorHAnsi" w:cstheme="minorHAnsi"/>
          <w:sz w:val="24"/>
          <w:szCs w:val="24"/>
        </w:rPr>
        <w:t xml:space="preserve"> proc.</w:t>
      </w:r>
      <w:r w:rsidRPr="0078391A">
        <w:rPr>
          <w:rFonts w:asciiTheme="minorHAnsi" w:hAnsiTheme="minorHAnsi" w:cstheme="minorHAnsi"/>
          <w:sz w:val="24"/>
          <w:szCs w:val="24"/>
        </w:rPr>
        <w:t xml:space="preserve"> kobiet</w:t>
      </w:r>
      <w:r w:rsidR="007C4917">
        <w:rPr>
          <w:rFonts w:asciiTheme="minorHAnsi" w:hAnsiTheme="minorHAnsi" w:cstheme="minorHAnsi"/>
          <w:sz w:val="24"/>
          <w:szCs w:val="24"/>
        </w:rPr>
        <w:t>.</w:t>
      </w:r>
      <w:r w:rsidRPr="007839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C4917">
        <w:rPr>
          <w:rFonts w:asciiTheme="minorHAnsi" w:hAnsiTheme="minorHAnsi" w:cstheme="minorHAnsi"/>
          <w:sz w:val="24"/>
          <w:szCs w:val="24"/>
        </w:rPr>
        <w:t>P</w:t>
      </w:r>
      <w:r w:rsidRPr="0078391A">
        <w:rPr>
          <w:rFonts w:asciiTheme="minorHAnsi" w:hAnsiTheme="minorHAnsi" w:cstheme="minorHAnsi"/>
          <w:sz w:val="24"/>
          <w:szCs w:val="24"/>
        </w:rPr>
        <w:t>rawie co</w:t>
      </w:r>
      <w:proofErr w:type="gramEnd"/>
      <w:r w:rsidRPr="0078391A">
        <w:rPr>
          <w:rFonts w:asciiTheme="minorHAnsi" w:hAnsiTheme="minorHAnsi" w:cstheme="minorHAnsi"/>
          <w:sz w:val="24"/>
          <w:szCs w:val="24"/>
        </w:rPr>
        <w:t xml:space="preserve"> czwarty odpowiedział, że kobiety zajmują od 41 do 60</w:t>
      </w:r>
      <w:r w:rsidR="007C4917">
        <w:rPr>
          <w:rFonts w:asciiTheme="minorHAnsi" w:hAnsiTheme="minorHAnsi" w:cstheme="minorHAnsi"/>
          <w:sz w:val="24"/>
          <w:szCs w:val="24"/>
        </w:rPr>
        <w:t xml:space="preserve"> proc.</w:t>
      </w:r>
      <w:r w:rsidRPr="0078391A">
        <w:rPr>
          <w:rFonts w:asciiTheme="minorHAnsi" w:hAnsiTheme="minorHAnsi" w:cstheme="minorHAnsi"/>
          <w:sz w:val="24"/>
          <w:szCs w:val="24"/>
        </w:rPr>
        <w:t xml:space="preserve"> najwyższych stanowisk.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B3DCC">
        <w:rPr>
          <w:rFonts w:asciiTheme="minorHAnsi" w:hAnsiTheme="minorHAnsi" w:cstheme="minorHAnsi"/>
          <w:sz w:val="24"/>
          <w:szCs w:val="24"/>
        </w:rPr>
        <w:t xml:space="preserve">Jak jest naprawdę?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78391A">
        <w:rPr>
          <w:rFonts w:asciiTheme="minorHAnsi" w:hAnsiTheme="minorHAnsi" w:cstheme="minorHAnsi"/>
          <w:sz w:val="24"/>
          <w:szCs w:val="24"/>
        </w:rPr>
        <w:t xml:space="preserve">becnie </w:t>
      </w:r>
      <w:r w:rsidR="003202AF" w:rsidRPr="006752E6">
        <w:rPr>
          <w:rFonts w:asciiTheme="minorHAnsi" w:hAnsiTheme="minorHAnsi" w:cstheme="minorHAnsi"/>
          <w:sz w:val="24"/>
          <w:szCs w:val="24"/>
        </w:rPr>
        <w:t>w Unii Europejskiej kobiety stanowią tylko 11% wśród naukowców z najwyższych stopniem</w:t>
      </w:r>
      <w:r w:rsidR="005E4865" w:rsidRPr="006752E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6752E6">
        <w:rPr>
          <w:rFonts w:asciiTheme="minorHAnsi" w:hAnsiTheme="minorHAnsi" w:cstheme="minorHAnsi"/>
          <w:sz w:val="24"/>
          <w:szCs w:val="24"/>
        </w:rPr>
        <w:t>.</w:t>
      </w:r>
    </w:p>
    <w:p w:rsidR="0035689A" w:rsidRPr="0078391A" w:rsidRDefault="0035689A" w:rsidP="0035689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689A" w:rsidRDefault="00F06814" w:rsidP="0035689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35689A">
        <w:rPr>
          <w:rFonts w:asciiTheme="minorHAnsi" w:hAnsiTheme="minorHAnsi" w:cstheme="minorHAnsi"/>
          <w:sz w:val="24"/>
          <w:szCs w:val="24"/>
        </w:rPr>
        <w:t>ż 30</w:t>
      </w:r>
      <w:r>
        <w:rPr>
          <w:rFonts w:asciiTheme="minorHAnsi" w:hAnsiTheme="minorHAnsi" w:cstheme="minorHAnsi"/>
          <w:sz w:val="24"/>
          <w:szCs w:val="24"/>
        </w:rPr>
        <w:t xml:space="preserve"> proc. badanych uważa, że przyczyną</w:t>
      </w:r>
      <w:r w:rsidRPr="00F06814">
        <w:rPr>
          <w:rFonts w:asciiTheme="minorHAnsi" w:hAnsiTheme="minorHAnsi" w:cstheme="minorHAnsi"/>
          <w:sz w:val="24"/>
          <w:szCs w:val="24"/>
        </w:rPr>
        <w:t xml:space="preserve"> takiego stanu rzeczy </w:t>
      </w:r>
      <w:r>
        <w:rPr>
          <w:rFonts w:asciiTheme="minorHAnsi" w:hAnsiTheme="minorHAnsi" w:cstheme="minorHAnsi"/>
          <w:sz w:val="24"/>
          <w:szCs w:val="24"/>
        </w:rPr>
        <w:t>jest</w:t>
      </w:r>
      <w:r w:rsidR="0035689A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r w:rsidR="0035689A">
        <w:rPr>
          <w:rFonts w:asciiTheme="minorHAnsi" w:hAnsiTheme="minorHAnsi" w:cstheme="minorHAnsi"/>
          <w:sz w:val="24"/>
          <w:szCs w:val="24"/>
        </w:rPr>
        <w:t>brak wsparcia ich działa</w:t>
      </w:r>
      <w:r>
        <w:rPr>
          <w:rFonts w:asciiTheme="minorHAnsi" w:hAnsiTheme="minorHAnsi" w:cstheme="minorHAnsi"/>
          <w:sz w:val="24"/>
          <w:szCs w:val="24"/>
        </w:rPr>
        <w:t>ń</w:t>
      </w:r>
      <w:r w:rsidR="0035689A">
        <w:rPr>
          <w:rFonts w:asciiTheme="minorHAnsi" w:hAnsiTheme="minorHAnsi" w:cstheme="minorHAnsi"/>
          <w:sz w:val="24"/>
          <w:szCs w:val="24"/>
        </w:rPr>
        <w:t xml:space="preserve"> przez władze </w:t>
      </w:r>
      <w:r w:rsidR="008B3DCC">
        <w:rPr>
          <w:rFonts w:asciiTheme="minorHAnsi" w:hAnsiTheme="minorHAnsi" w:cstheme="minorHAnsi"/>
          <w:sz w:val="24"/>
          <w:szCs w:val="24"/>
        </w:rPr>
        <w:t>instytucji lub uczelni</w:t>
      </w:r>
      <w:r w:rsidR="0035689A">
        <w:rPr>
          <w:rFonts w:asciiTheme="minorHAnsi" w:hAnsiTheme="minorHAnsi" w:cstheme="minorHAnsi"/>
          <w:sz w:val="24"/>
          <w:szCs w:val="24"/>
        </w:rPr>
        <w:t xml:space="preserve">, w której pracują. </w:t>
      </w:r>
      <w:bookmarkEnd w:id="0"/>
      <w:r w:rsidR="0035689A" w:rsidRPr="0078391A">
        <w:rPr>
          <w:rFonts w:asciiTheme="minorHAnsi" w:hAnsiTheme="minorHAnsi" w:cstheme="minorHAnsi"/>
          <w:sz w:val="24"/>
          <w:szCs w:val="24"/>
        </w:rPr>
        <w:t xml:space="preserve">Co piąty ankietowany uważa, że kobiety nie zajmują wysokich stanowisk naukowych, gdyż jest to utrudnione przez czynniki kulturowe oraz zajmowanie najwyższych stanowisk przez </w:t>
      </w:r>
      <w:proofErr w:type="gramStart"/>
      <w:r w:rsidR="0035689A" w:rsidRPr="0078391A">
        <w:rPr>
          <w:rFonts w:asciiTheme="minorHAnsi" w:hAnsiTheme="minorHAnsi" w:cstheme="minorHAnsi"/>
          <w:sz w:val="24"/>
          <w:szCs w:val="24"/>
        </w:rPr>
        <w:t xml:space="preserve">mężczyzn. </w:t>
      </w:r>
      <w:r>
        <w:rPr>
          <w:rFonts w:asciiTheme="minorHAnsi" w:hAnsiTheme="minorHAnsi" w:cstheme="minorHAnsi"/>
          <w:sz w:val="24"/>
          <w:szCs w:val="24"/>
        </w:rPr>
        <w:t>Zdaniem</w:t>
      </w:r>
      <w:r w:rsidR="0035689A" w:rsidRPr="0078391A">
        <w:rPr>
          <w:rFonts w:asciiTheme="minorHAnsi" w:hAnsiTheme="minorHAnsi" w:cstheme="minorHAnsi"/>
          <w:sz w:val="24"/>
          <w:szCs w:val="24"/>
        </w:rPr>
        <w:t xml:space="preserve"> co</w:t>
      </w:r>
      <w:proofErr w:type="gramEnd"/>
      <w:r w:rsidR="0035689A" w:rsidRPr="0078391A">
        <w:rPr>
          <w:rFonts w:asciiTheme="minorHAnsi" w:hAnsiTheme="minorHAnsi" w:cstheme="minorHAnsi"/>
          <w:sz w:val="24"/>
          <w:szCs w:val="24"/>
        </w:rPr>
        <w:t xml:space="preserve"> dziesiątego badanego kobiety nie mają wsparcia w sw</w:t>
      </w:r>
      <w:r w:rsidR="0035689A">
        <w:rPr>
          <w:rFonts w:asciiTheme="minorHAnsi" w:hAnsiTheme="minorHAnsi" w:cstheme="minorHAnsi"/>
          <w:sz w:val="24"/>
          <w:szCs w:val="24"/>
        </w:rPr>
        <w:t>oich partnerach życiowych, a 8</w:t>
      </w:r>
      <w:r w:rsidR="0035689A" w:rsidRPr="0078391A">
        <w:rPr>
          <w:rFonts w:asciiTheme="minorHAnsi" w:hAnsiTheme="minorHAnsi" w:cstheme="minorHAnsi"/>
          <w:sz w:val="24"/>
          <w:szCs w:val="24"/>
        </w:rPr>
        <w:t xml:space="preserve">% </w:t>
      </w:r>
      <w:r>
        <w:rPr>
          <w:rFonts w:asciiTheme="minorHAnsi" w:hAnsiTheme="minorHAnsi" w:cstheme="minorHAnsi"/>
          <w:sz w:val="24"/>
          <w:szCs w:val="24"/>
        </w:rPr>
        <w:t>uznało</w:t>
      </w:r>
      <w:r w:rsidR="0035689A" w:rsidRPr="0078391A">
        <w:rPr>
          <w:rFonts w:asciiTheme="minorHAnsi" w:hAnsiTheme="minorHAnsi" w:cstheme="minorHAnsi"/>
          <w:sz w:val="24"/>
          <w:szCs w:val="24"/>
        </w:rPr>
        <w:t>, że brakuje odpowiednich regulacji prawnych.</w:t>
      </w:r>
    </w:p>
    <w:p w:rsidR="0035689A" w:rsidRPr="0078391A" w:rsidRDefault="0035689A" w:rsidP="0035689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43DD" w:rsidRPr="00196031" w:rsidRDefault="005436C0" w:rsidP="0078391A">
      <w:pPr>
        <w:jc w:val="both"/>
        <w:rPr>
          <w:rFonts w:asciiTheme="minorHAnsi" w:hAnsiTheme="minorHAnsi" w:cstheme="minorHAnsi"/>
          <w:sz w:val="24"/>
          <w:szCs w:val="24"/>
        </w:rPr>
      </w:pPr>
      <w:r w:rsidRPr="005436C0">
        <w:rPr>
          <w:rFonts w:asciiTheme="minorHAnsi" w:hAnsiTheme="minorHAnsi" w:cstheme="minorHAnsi"/>
          <w:i/>
          <w:sz w:val="24"/>
          <w:szCs w:val="24"/>
        </w:rPr>
        <w:t xml:space="preserve">Wyniki raportu wskazują, że są znaczne rozbieżności w opiniach Polaków a stanem faktycznym </w:t>
      </w:r>
      <w:r>
        <w:rPr>
          <w:rFonts w:asciiTheme="minorHAnsi" w:hAnsiTheme="minorHAnsi" w:cstheme="minorHAnsi"/>
          <w:i/>
          <w:sz w:val="24"/>
          <w:szCs w:val="24"/>
        </w:rPr>
        <w:t>dotyczącym</w:t>
      </w:r>
      <w:r w:rsidRPr="005436C0">
        <w:rPr>
          <w:rFonts w:asciiTheme="minorHAnsi" w:hAnsiTheme="minorHAnsi" w:cstheme="minorHAnsi"/>
          <w:i/>
          <w:sz w:val="24"/>
          <w:szCs w:val="24"/>
        </w:rPr>
        <w:t xml:space="preserve"> zajmowania najwyższych stanowisk przez kobiety. </w:t>
      </w:r>
      <w:r w:rsidR="0035689A">
        <w:rPr>
          <w:rFonts w:asciiTheme="minorHAnsi" w:hAnsiTheme="minorHAnsi" w:cstheme="minorHAnsi"/>
          <w:i/>
          <w:sz w:val="24"/>
          <w:szCs w:val="24"/>
        </w:rPr>
        <w:t>Dlatego, niezwykle ważna jest edukacja w tym zakresie i promowanie działań zmierzających do poprawy sytuacji kobiet w środowisku naukowym.</w:t>
      </w:r>
      <w:r w:rsidR="0027525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74382">
        <w:rPr>
          <w:rFonts w:asciiTheme="minorHAnsi" w:hAnsiTheme="minorHAnsi" w:cstheme="minorHAnsi"/>
          <w:i/>
          <w:sz w:val="24"/>
          <w:szCs w:val="24"/>
        </w:rPr>
        <w:t>Zmianie stereotypowego postrzegania kobiet-naukowców i</w:t>
      </w:r>
      <w:r w:rsidR="002D70A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74382">
        <w:rPr>
          <w:rFonts w:asciiTheme="minorHAnsi" w:hAnsiTheme="minorHAnsi" w:cstheme="minorHAnsi"/>
          <w:i/>
          <w:sz w:val="24"/>
          <w:szCs w:val="24"/>
        </w:rPr>
        <w:t xml:space="preserve">wyeliminowania 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>zjawiska „szklanego sufitu” sprzyja</w:t>
      </w:r>
      <w:r w:rsidR="00E74382">
        <w:rPr>
          <w:rFonts w:asciiTheme="minorHAnsi" w:hAnsiTheme="minorHAnsi" w:cstheme="minorHAnsi"/>
          <w:i/>
          <w:sz w:val="24"/>
          <w:szCs w:val="24"/>
        </w:rPr>
        <w:t>ją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5689A">
        <w:rPr>
          <w:rFonts w:asciiTheme="minorHAnsi" w:hAnsiTheme="minorHAnsi" w:cstheme="minorHAnsi"/>
          <w:i/>
          <w:sz w:val="24"/>
          <w:szCs w:val="24"/>
        </w:rPr>
        <w:t xml:space="preserve">bezpośrednie </w:t>
      </w:r>
      <w:r w:rsidR="00E74382">
        <w:rPr>
          <w:rFonts w:asciiTheme="minorHAnsi" w:hAnsiTheme="minorHAnsi" w:cstheme="minorHAnsi"/>
          <w:i/>
          <w:sz w:val="24"/>
          <w:szCs w:val="24"/>
        </w:rPr>
        <w:t xml:space="preserve">działania wspierające 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>osiągnię</w:t>
      </w:r>
      <w:r w:rsidR="00E74382">
        <w:rPr>
          <w:rFonts w:asciiTheme="minorHAnsi" w:hAnsiTheme="minorHAnsi" w:cstheme="minorHAnsi"/>
          <w:i/>
          <w:sz w:val="24"/>
          <w:szCs w:val="24"/>
        </w:rPr>
        <w:t>cia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 xml:space="preserve"> utalentowan</w:t>
      </w:r>
      <w:r w:rsidR="002D70AE">
        <w:rPr>
          <w:rFonts w:asciiTheme="minorHAnsi" w:hAnsiTheme="minorHAnsi" w:cstheme="minorHAnsi"/>
          <w:i/>
          <w:sz w:val="24"/>
          <w:szCs w:val="24"/>
        </w:rPr>
        <w:t>ych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 xml:space="preserve"> kobiet</w:t>
      </w:r>
      <w:r w:rsidR="00E74382">
        <w:rPr>
          <w:rFonts w:asciiTheme="minorHAnsi" w:hAnsiTheme="minorHAnsi" w:cstheme="minorHAnsi"/>
          <w:i/>
          <w:sz w:val="24"/>
          <w:szCs w:val="24"/>
        </w:rPr>
        <w:t>-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>naukowców</w:t>
      </w:r>
      <w:r w:rsidR="0035689A" w:rsidRPr="0078391A">
        <w:rPr>
          <w:rFonts w:asciiTheme="minorHAnsi" w:hAnsiTheme="minorHAnsi" w:cstheme="minorHAnsi"/>
          <w:sz w:val="24"/>
          <w:szCs w:val="24"/>
        </w:rPr>
        <w:t xml:space="preserve">. </w:t>
      </w:r>
      <w:r w:rsidR="00E74382">
        <w:rPr>
          <w:rFonts w:asciiTheme="minorHAnsi" w:hAnsiTheme="minorHAnsi" w:cstheme="minorHAnsi"/>
          <w:i/>
          <w:sz w:val="24"/>
          <w:szCs w:val="24"/>
        </w:rPr>
        <w:t>M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>ożliwość</w:t>
      </w:r>
      <w:r w:rsidR="00E74382">
        <w:rPr>
          <w:rFonts w:asciiTheme="minorHAnsi" w:hAnsiTheme="minorHAnsi" w:cstheme="minorHAnsi"/>
          <w:i/>
          <w:sz w:val="24"/>
          <w:szCs w:val="24"/>
        </w:rPr>
        <w:t xml:space="preserve"> taką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 xml:space="preserve"> stwarza program L’Oréal Polska Dla Kobiet i Nauki, </w:t>
      </w:r>
      <w:r w:rsidR="00E74382">
        <w:rPr>
          <w:rFonts w:asciiTheme="minorHAnsi" w:hAnsiTheme="minorHAnsi" w:cstheme="minorHAnsi"/>
          <w:i/>
          <w:sz w:val="24"/>
          <w:szCs w:val="24"/>
        </w:rPr>
        <w:t xml:space="preserve">który </w:t>
      </w:r>
      <w:r w:rsidR="002D70AE">
        <w:rPr>
          <w:rFonts w:asciiTheme="minorHAnsi" w:hAnsiTheme="minorHAnsi" w:cstheme="minorHAnsi"/>
          <w:i/>
          <w:sz w:val="24"/>
          <w:szCs w:val="24"/>
        </w:rPr>
        <w:t xml:space="preserve">od 16 lat </w:t>
      </w:r>
      <w:r w:rsidR="00E74382">
        <w:rPr>
          <w:rFonts w:asciiTheme="minorHAnsi" w:hAnsiTheme="minorHAnsi" w:cstheme="minorHAnsi"/>
          <w:i/>
          <w:sz w:val="24"/>
          <w:szCs w:val="24"/>
        </w:rPr>
        <w:t>docenia i promuje osiągnięcia naukowe polskich badaczek</w:t>
      </w:r>
      <w:r w:rsidR="008B3DC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5689A" w:rsidRPr="0078391A">
        <w:rPr>
          <w:rFonts w:asciiTheme="minorHAnsi" w:hAnsiTheme="minorHAnsi" w:cstheme="minorHAnsi"/>
          <w:i/>
          <w:sz w:val="24"/>
          <w:szCs w:val="24"/>
        </w:rPr>
        <w:t xml:space="preserve">– </w:t>
      </w:r>
      <w:r w:rsidR="0035689A" w:rsidRPr="0078391A">
        <w:rPr>
          <w:rFonts w:asciiTheme="minorHAnsi" w:hAnsiTheme="minorHAnsi" w:cstheme="minorHAnsi"/>
          <w:sz w:val="24"/>
          <w:szCs w:val="24"/>
        </w:rPr>
        <w:t>mówi Wioletta Rosołowska, prezes zarządu L’Oréal Polska.</w:t>
      </w:r>
    </w:p>
    <w:p w:rsidR="00196031" w:rsidRDefault="00196031" w:rsidP="0078391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8391A" w:rsidRDefault="0078391A" w:rsidP="0078391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8391A">
        <w:rPr>
          <w:rFonts w:asciiTheme="minorHAnsi" w:hAnsiTheme="minorHAnsi" w:cstheme="minorHAnsi"/>
          <w:b/>
          <w:sz w:val="24"/>
          <w:szCs w:val="24"/>
        </w:rPr>
        <w:t>Wiele studentek, nieliczne profesorki</w:t>
      </w:r>
      <w:r w:rsidR="00E74382">
        <w:rPr>
          <w:rFonts w:asciiTheme="minorHAnsi" w:hAnsiTheme="minorHAnsi" w:cstheme="minorHAnsi"/>
          <w:b/>
          <w:sz w:val="24"/>
          <w:szCs w:val="24"/>
        </w:rPr>
        <w:t xml:space="preserve"> na polskich uczelniach</w:t>
      </w:r>
    </w:p>
    <w:p w:rsidR="0078391A" w:rsidRPr="0078391A" w:rsidRDefault="0078391A" w:rsidP="0078391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0A20" w:rsidRDefault="000E606A" w:rsidP="00CB0A2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Pierwsza kobieta została rektorem polskiej uczelni </w:t>
      </w:r>
      <w:r w:rsidR="00CB0A20">
        <w:rPr>
          <w:rFonts w:asciiTheme="minorHAnsi" w:hAnsiTheme="minorHAnsi" w:cstheme="minorHAnsi"/>
          <w:sz w:val="24"/>
          <w:szCs w:val="24"/>
        </w:rPr>
        <w:t>w latach 80. XX wieku</w:t>
      </w:r>
      <w:r w:rsidR="007C6283">
        <w:rPr>
          <w:rFonts w:asciiTheme="minorHAnsi" w:hAnsiTheme="minorHAnsi" w:cstheme="minorHAnsi"/>
          <w:sz w:val="24"/>
          <w:szCs w:val="24"/>
        </w:rPr>
        <w:t>.</w:t>
      </w:r>
      <w:r w:rsidR="00CB0A20" w:rsidRPr="0078391A">
        <w:rPr>
          <w:rFonts w:asciiTheme="minorHAnsi" w:hAnsiTheme="minorHAnsi" w:cstheme="minorHAnsi"/>
          <w:sz w:val="24"/>
          <w:szCs w:val="24"/>
        </w:rPr>
        <w:t xml:space="preserve"> </w:t>
      </w:r>
      <w:r w:rsidR="005E4865">
        <w:rPr>
          <w:rFonts w:asciiTheme="minorHAnsi" w:hAnsiTheme="minorHAnsi" w:cstheme="minorHAnsi"/>
          <w:sz w:val="24"/>
          <w:szCs w:val="24"/>
        </w:rPr>
        <w:t xml:space="preserve">Była nią prof. Maria Joanna Radomska, która w latach 1981-1987 kierowała Szkołą Główną Gospodarstwa </w:t>
      </w:r>
      <w:r w:rsidR="005E4865">
        <w:rPr>
          <w:rFonts w:asciiTheme="minorHAnsi" w:hAnsiTheme="minorHAnsi" w:cstheme="minorHAnsi"/>
          <w:sz w:val="24"/>
          <w:szCs w:val="24"/>
        </w:rPr>
        <w:lastRenderedPageBreak/>
        <w:t xml:space="preserve">Wiejskiego w Warszawie. </w:t>
      </w:r>
      <w:r>
        <w:rPr>
          <w:rFonts w:asciiTheme="minorHAnsi" w:hAnsiTheme="minorHAnsi" w:cstheme="minorHAnsi"/>
          <w:sz w:val="24"/>
          <w:szCs w:val="24"/>
        </w:rPr>
        <w:t>Tak znaczącą p</w:t>
      </w:r>
      <w:r w:rsidR="00CB0A20" w:rsidRPr="0078391A">
        <w:rPr>
          <w:rFonts w:asciiTheme="minorHAnsi" w:hAnsiTheme="minorHAnsi" w:cstheme="minorHAnsi"/>
          <w:sz w:val="24"/>
          <w:szCs w:val="24"/>
        </w:rPr>
        <w:t xml:space="preserve">rzewagę mężczyzn w obszarze nauki próbuje się wyjaśnić stosunkowo jeszcze niedługim czasem, który upłynął od rozpoczęcia pierwszych karier naukowych kobiet na uniwersytetach. </w:t>
      </w:r>
    </w:p>
    <w:p w:rsidR="0078391A" w:rsidRPr="0078391A" w:rsidRDefault="0078391A" w:rsidP="007839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391A" w:rsidRDefault="0078391A" w:rsidP="0078391A">
      <w:pPr>
        <w:jc w:val="both"/>
        <w:rPr>
          <w:rFonts w:asciiTheme="minorHAnsi" w:hAnsiTheme="minorHAnsi" w:cstheme="minorHAnsi"/>
          <w:sz w:val="24"/>
          <w:szCs w:val="24"/>
        </w:rPr>
      </w:pPr>
      <w:r w:rsidRPr="0078391A">
        <w:rPr>
          <w:rFonts w:asciiTheme="minorHAnsi" w:hAnsiTheme="minorHAnsi" w:cstheme="minorHAnsi"/>
          <w:sz w:val="24"/>
          <w:szCs w:val="24"/>
        </w:rPr>
        <w:t>Wg danych Głównego Urzędu Statystycznego</w:t>
      </w:r>
      <w:r w:rsidR="005436C0">
        <w:rPr>
          <w:rFonts w:asciiTheme="minorHAnsi" w:hAnsiTheme="minorHAnsi" w:cstheme="minorHAnsi"/>
          <w:sz w:val="24"/>
          <w:szCs w:val="24"/>
        </w:rPr>
        <w:t>, przytoczonych w raporcie L’Oréal Polska Dla Kobiet i Nauki,</w:t>
      </w:r>
      <w:r w:rsidRPr="0078391A">
        <w:rPr>
          <w:rFonts w:asciiTheme="minorHAnsi" w:hAnsiTheme="minorHAnsi" w:cstheme="minorHAnsi"/>
          <w:sz w:val="24"/>
          <w:szCs w:val="24"/>
        </w:rPr>
        <w:t xml:space="preserve"> kobiety stanowią ponad połowę wszystkich studentów i doktorantów. Jednak proporcja zmniejsza się gwałtownie w przypadku wyższych stopni naukowych. </w:t>
      </w:r>
      <w:r w:rsidR="007C6283">
        <w:rPr>
          <w:rFonts w:asciiTheme="minorHAnsi" w:hAnsiTheme="minorHAnsi" w:cstheme="minorHAnsi"/>
          <w:sz w:val="24"/>
          <w:szCs w:val="24"/>
        </w:rPr>
        <w:t>Ponad</w:t>
      </w:r>
      <w:r w:rsidR="002D70AE">
        <w:rPr>
          <w:rFonts w:asciiTheme="minorHAnsi" w:hAnsiTheme="minorHAnsi" w:cstheme="minorHAnsi"/>
          <w:sz w:val="24"/>
          <w:szCs w:val="24"/>
        </w:rPr>
        <w:t xml:space="preserve"> </w:t>
      </w:r>
      <w:r w:rsidRPr="0078391A">
        <w:rPr>
          <w:rFonts w:asciiTheme="minorHAnsi" w:hAnsiTheme="minorHAnsi" w:cstheme="minorHAnsi"/>
          <w:sz w:val="24"/>
          <w:szCs w:val="24"/>
        </w:rPr>
        <w:t xml:space="preserve">połowa </w:t>
      </w:r>
      <w:r w:rsidR="007C6283" w:rsidRPr="0078391A">
        <w:rPr>
          <w:rFonts w:asciiTheme="minorHAnsi" w:hAnsiTheme="minorHAnsi" w:cstheme="minorHAnsi"/>
          <w:sz w:val="24"/>
          <w:szCs w:val="24"/>
        </w:rPr>
        <w:t xml:space="preserve">asystentów na uczelniach </w:t>
      </w:r>
      <w:r w:rsidR="007C6283">
        <w:rPr>
          <w:rFonts w:asciiTheme="minorHAnsi" w:hAnsiTheme="minorHAnsi" w:cstheme="minorHAnsi"/>
          <w:sz w:val="24"/>
          <w:szCs w:val="24"/>
        </w:rPr>
        <w:t>to kobiety</w:t>
      </w:r>
      <w:r w:rsidR="002D70AE">
        <w:rPr>
          <w:rFonts w:asciiTheme="minorHAnsi" w:hAnsiTheme="minorHAnsi" w:cstheme="minorHAnsi"/>
          <w:sz w:val="24"/>
          <w:szCs w:val="24"/>
        </w:rPr>
        <w:t xml:space="preserve">, </w:t>
      </w:r>
      <w:r w:rsidR="007C6283">
        <w:rPr>
          <w:rFonts w:asciiTheme="minorHAnsi" w:hAnsiTheme="minorHAnsi" w:cstheme="minorHAnsi"/>
          <w:sz w:val="24"/>
          <w:szCs w:val="24"/>
        </w:rPr>
        <w:t>jednak</w:t>
      </w:r>
      <w:r w:rsidR="002D70AE">
        <w:rPr>
          <w:rFonts w:asciiTheme="minorHAnsi" w:hAnsiTheme="minorHAnsi" w:cstheme="minorHAnsi"/>
          <w:sz w:val="24"/>
          <w:szCs w:val="24"/>
        </w:rPr>
        <w:t xml:space="preserve"> </w:t>
      </w:r>
      <w:r w:rsidR="007C6283">
        <w:rPr>
          <w:rFonts w:asciiTheme="minorHAnsi" w:hAnsiTheme="minorHAnsi" w:cstheme="minorHAnsi"/>
          <w:sz w:val="24"/>
          <w:szCs w:val="24"/>
        </w:rPr>
        <w:t>odsetek ten jest zdecydowanie niższy w przypadku stanowisk docentów (</w:t>
      </w:r>
      <w:r w:rsidRPr="0078391A">
        <w:rPr>
          <w:rFonts w:asciiTheme="minorHAnsi" w:hAnsiTheme="minorHAnsi" w:cstheme="minorHAnsi"/>
          <w:sz w:val="24"/>
          <w:szCs w:val="24"/>
        </w:rPr>
        <w:t>780</w:t>
      </w:r>
      <w:r w:rsidR="007C6283">
        <w:rPr>
          <w:rFonts w:asciiTheme="minorHAnsi" w:hAnsiTheme="minorHAnsi" w:cstheme="minorHAnsi"/>
          <w:sz w:val="24"/>
          <w:szCs w:val="24"/>
        </w:rPr>
        <w:t xml:space="preserve"> mężczyzn na</w:t>
      </w:r>
      <w:r w:rsidRPr="0078391A">
        <w:rPr>
          <w:rFonts w:asciiTheme="minorHAnsi" w:hAnsiTheme="minorHAnsi" w:cstheme="minorHAnsi"/>
          <w:sz w:val="24"/>
          <w:szCs w:val="24"/>
        </w:rPr>
        <w:t xml:space="preserve"> 245 kobiet</w:t>
      </w:r>
      <w:r w:rsidR="007C6283">
        <w:rPr>
          <w:rFonts w:asciiTheme="minorHAnsi" w:hAnsiTheme="minorHAnsi" w:cstheme="minorHAnsi"/>
          <w:sz w:val="24"/>
          <w:szCs w:val="24"/>
        </w:rPr>
        <w:t>)</w:t>
      </w:r>
      <w:r w:rsidRPr="0078391A">
        <w:rPr>
          <w:rFonts w:asciiTheme="minorHAnsi" w:hAnsiTheme="minorHAnsi" w:cstheme="minorHAnsi"/>
          <w:sz w:val="24"/>
          <w:szCs w:val="24"/>
        </w:rPr>
        <w:t xml:space="preserve">. Tytuł profesorski natomiast przypada jednej kobiecie na czterech mężczyzn. </w:t>
      </w:r>
      <w:r w:rsidR="007C6283">
        <w:rPr>
          <w:rFonts w:asciiTheme="minorHAnsi" w:hAnsiTheme="minorHAnsi" w:cstheme="minorHAnsi"/>
          <w:sz w:val="24"/>
          <w:szCs w:val="24"/>
        </w:rPr>
        <w:t xml:space="preserve">Tylko </w:t>
      </w:r>
      <w:r w:rsidR="007C6283" w:rsidRPr="0078391A">
        <w:rPr>
          <w:rFonts w:asciiTheme="minorHAnsi" w:hAnsiTheme="minorHAnsi" w:cstheme="minorHAnsi"/>
          <w:sz w:val="24"/>
          <w:szCs w:val="24"/>
        </w:rPr>
        <w:t>971</w:t>
      </w:r>
      <w:r w:rsidR="007C6283">
        <w:rPr>
          <w:rFonts w:asciiTheme="minorHAnsi" w:hAnsiTheme="minorHAnsi" w:cstheme="minorHAnsi"/>
          <w:sz w:val="24"/>
          <w:szCs w:val="24"/>
        </w:rPr>
        <w:t xml:space="preserve"> kobiet ma tytuł profesora nadzwyczajnego na 3,4 tys. mężczyzn na tym stanowisku. </w:t>
      </w:r>
    </w:p>
    <w:p w:rsidR="000E606A" w:rsidRDefault="000E606A" w:rsidP="007839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43DD" w:rsidRPr="00196031" w:rsidRDefault="006D43DD" w:rsidP="006D43DD">
      <w:pPr>
        <w:jc w:val="both"/>
        <w:rPr>
          <w:rFonts w:asciiTheme="minorHAnsi" w:hAnsiTheme="minorHAnsi" w:cstheme="minorHAnsi"/>
          <w:sz w:val="24"/>
          <w:szCs w:val="24"/>
        </w:rPr>
      </w:pPr>
      <w:r w:rsidRPr="005436C0">
        <w:rPr>
          <w:rFonts w:asciiTheme="minorHAnsi" w:hAnsiTheme="minorHAnsi" w:cstheme="minorHAnsi"/>
          <w:i/>
          <w:sz w:val="24"/>
          <w:szCs w:val="24"/>
        </w:rPr>
        <w:t xml:space="preserve">Dla kobiet trudności w osiągnięciu awansu w nauce są rzeczywiście większe niż w innych dziedzinach. </w:t>
      </w:r>
      <w:r w:rsidR="005436C0" w:rsidRPr="005436C0">
        <w:rPr>
          <w:rFonts w:asciiTheme="minorHAnsi" w:hAnsiTheme="minorHAnsi" w:cstheme="minorHAnsi"/>
          <w:i/>
          <w:sz w:val="24"/>
          <w:szCs w:val="24"/>
        </w:rPr>
        <w:t>W</w:t>
      </w:r>
      <w:r w:rsidRPr="005436C0">
        <w:rPr>
          <w:rFonts w:asciiTheme="minorHAnsi" w:hAnsiTheme="minorHAnsi" w:cstheme="minorHAnsi"/>
          <w:i/>
          <w:sz w:val="24"/>
          <w:szCs w:val="24"/>
        </w:rPr>
        <w:t xml:space="preserve">ciąż jeszcze to kobiety są bardziej obciążone obowiązkami </w:t>
      </w:r>
      <w:proofErr w:type="gramStart"/>
      <w:r w:rsidRPr="005436C0">
        <w:rPr>
          <w:rFonts w:asciiTheme="minorHAnsi" w:hAnsiTheme="minorHAnsi" w:cstheme="minorHAnsi"/>
          <w:i/>
          <w:sz w:val="24"/>
          <w:szCs w:val="24"/>
        </w:rPr>
        <w:t>rodzinnymi co</w:t>
      </w:r>
      <w:proofErr w:type="gramEnd"/>
      <w:r w:rsidRPr="005436C0">
        <w:rPr>
          <w:rFonts w:asciiTheme="minorHAnsi" w:hAnsiTheme="minorHAnsi" w:cstheme="minorHAnsi"/>
          <w:i/>
          <w:sz w:val="24"/>
          <w:szCs w:val="24"/>
        </w:rPr>
        <w:t xml:space="preserve"> nie pozwala im zaangażować się w karierę naukową w takim stopniu jak mężczyznom.</w:t>
      </w:r>
      <w:r w:rsidR="00CE4A82" w:rsidRPr="005436C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436C0">
        <w:rPr>
          <w:rFonts w:asciiTheme="minorHAnsi" w:hAnsiTheme="minorHAnsi" w:cstheme="minorHAnsi"/>
          <w:i/>
          <w:sz w:val="24"/>
          <w:szCs w:val="24"/>
        </w:rPr>
        <w:t>Poza tym duże znaczenie może mieć sposób uzyskiwania grantów, gdzie dominuje podobna prawidłowość jak w zdobywaniu kolejnych stopni naukowych</w:t>
      </w:r>
      <w:r w:rsidR="005436C0" w:rsidRPr="005436C0">
        <w:rPr>
          <w:rFonts w:asciiTheme="minorHAnsi" w:hAnsiTheme="minorHAnsi" w:cstheme="minorHAnsi"/>
          <w:i/>
          <w:sz w:val="24"/>
          <w:szCs w:val="24"/>
        </w:rPr>
        <w:t xml:space="preserve"> - </w:t>
      </w:r>
      <w:r w:rsidR="00196031" w:rsidRPr="005436C0">
        <w:rPr>
          <w:rFonts w:asciiTheme="minorHAnsi" w:hAnsiTheme="minorHAnsi" w:cstheme="minorHAnsi"/>
          <w:i/>
          <w:sz w:val="24"/>
          <w:szCs w:val="24"/>
        </w:rPr>
        <w:t>im wyższy etap kariery tym mniejsza liczba grantów uzyskiwanych przez kobiety</w:t>
      </w:r>
      <w:r w:rsidR="00196031" w:rsidRPr="005436C0">
        <w:rPr>
          <w:rFonts w:asciiTheme="minorHAnsi" w:hAnsiTheme="minorHAnsi" w:cstheme="minorHAnsi"/>
          <w:sz w:val="24"/>
          <w:szCs w:val="24"/>
        </w:rPr>
        <w:t xml:space="preserve"> </w:t>
      </w:r>
      <w:r w:rsidRPr="005436C0">
        <w:rPr>
          <w:rFonts w:asciiTheme="minorHAnsi" w:hAnsiTheme="minorHAnsi" w:cstheme="minorHAnsi"/>
          <w:sz w:val="24"/>
          <w:szCs w:val="24"/>
        </w:rPr>
        <w:t xml:space="preserve">– mówi profesor Ewa </w:t>
      </w:r>
      <w:proofErr w:type="spellStart"/>
      <w:r w:rsidRPr="005436C0">
        <w:rPr>
          <w:rFonts w:asciiTheme="minorHAnsi" w:hAnsiTheme="minorHAnsi" w:cstheme="minorHAnsi"/>
          <w:sz w:val="24"/>
          <w:szCs w:val="24"/>
        </w:rPr>
        <w:t>Łojkowska</w:t>
      </w:r>
      <w:proofErr w:type="spellEnd"/>
      <w:r w:rsidRPr="005436C0">
        <w:rPr>
          <w:rFonts w:asciiTheme="minorHAnsi" w:hAnsiTheme="minorHAnsi" w:cstheme="minorHAnsi"/>
          <w:sz w:val="24"/>
          <w:szCs w:val="24"/>
        </w:rPr>
        <w:t>, przewodnicząca jury programu L’Oréal Polska Dla Kobiet i Nauki.</w:t>
      </w:r>
    </w:p>
    <w:p w:rsidR="00904BEA" w:rsidRDefault="00904BEA" w:rsidP="007839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E606A" w:rsidRDefault="00904BEA" w:rsidP="0078391A">
      <w:pPr>
        <w:jc w:val="both"/>
        <w:rPr>
          <w:rFonts w:asciiTheme="minorHAnsi" w:hAnsiTheme="minorHAnsi" w:cstheme="minorHAnsi"/>
          <w:sz w:val="24"/>
          <w:szCs w:val="24"/>
        </w:rPr>
      </w:pPr>
      <w:r w:rsidRPr="005436C0">
        <w:rPr>
          <w:rFonts w:asciiTheme="minorHAnsi" w:hAnsiTheme="minorHAnsi" w:cstheme="minorHAnsi"/>
          <w:sz w:val="24"/>
          <w:szCs w:val="24"/>
        </w:rPr>
        <w:t xml:space="preserve">Aby wesprzeć kobiety chcące pozostać na wyższych stanowiskach w nauce powstał program L’Oréal Polska </w:t>
      </w:r>
      <w:r w:rsidRPr="005436C0">
        <w:rPr>
          <w:rFonts w:asciiTheme="minorHAnsi" w:hAnsiTheme="minorHAnsi" w:cstheme="minorHAnsi"/>
          <w:i/>
          <w:sz w:val="24"/>
          <w:szCs w:val="24"/>
        </w:rPr>
        <w:t>Dla Kobiet i Nauki</w:t>
      </w:r>
      <w:r w:rsidRPr="005436C0">
        <w:rPr>
          <w:rFonts w:asciiTheme="minorHAnsi" w:hAnsiTheme="minorHAnsi" w:cstheme="minorHAnsi"/>
          <w:sz w:val="24"/>
          <w:szCs w:val="24"/>
        </w:rPr>
        <w:t>. Jego laureatki intensywnie rozwijają s</w:t>
      </w:r>
      <w:r w:rsidR="005436C0" w:rsidRPr="005436C0">
        <w:rPr>
          <w:rFonts w:asciiTheme="minorHAnsi" w:hAnsiTheme="minorHAnsi" w:cstheme="minorHAnsi"/>
          <w:sz w:val="24"/>
          <w:szCs w:val="24"/>
        </w:rPr>
        <w:t xml:space="preserve">ię, uzyskując kolejne stopnie, </w:t>
      </w:r>
      <w:r w:rsidRPr="005436C0">
        <w:rPr>
          <w:rFonts w:asciiTheme="minorHAnsi" w:hAnsiTheme="minorHAnsi" w:cstheme="minorHAnsi"/>
          <w:sz w:val="24"/>
          <w:szCs w:val="24"/>
        </w:rPr>
        <w:t>tytuły naukowe i są zatrudniane na prestiżowych stanowiskach. Niej</w:t>
      </w:r>
      <w:r w:rsidR="002807DF" w:rsidRPr="005436C0">
        <w:rPr>
          <w:rFonts w:asciiTheme="minorHAnsi" w:hAnsiTheme="minorHAnsi" w:cstheme="minorHAnsi"/>
          <w:sz w:val="24"/>
          <w:szCs w:val="24"/>
        </w:rPr>
        <w:t xml:space="preserve">ednokrotnie </w:t>
      </w:r>
      <w:r w:rsidR="00CE4A82" w:rsidRPr="005436C0">
        <w:rPr>
          <w:rFonts w:asciiTheme="minorHAnsi" w:hAnsiTheme="minorHAnsi" w:cstheme="minorHAnsi"/>
          <w:sz w:val="24"/>
          <w:szCs w:val="24"/>
        </w:rPr>
        <w:t xml:space="preserve">zyskują również szansę na międzynarodową karierę, czego przykładem może być program International </w:t>
      </w:r>
      <w:proofErr w:type="spellStart"/>
      <w:r w:rsidR="00CE4A82" w:rsidRPr="005436C0">
        <w:rPr>
          <w:rFonts w:asciiTheme="minorHAnsi" w:hAnsiTheme="minorHAnsi" w:cstheme="minorHAnsi"/>
          <w:sz w:val="24"/>
          <w:szCs w:val="24"/>
        </w:rPr>
        <w:t>Rising</w:t>
      </w:r>
      <w:proofErr w:type="spellEnd"/>
      <w:r w:rsidR="00CE4A82" w:rsidRPr="005436C0">
        <w:rPr>
          <w:rFonts w:asciiTheme="minorHAnsi" w:hAnsiTheme="minorHAnsi" w:cstheme="minorHAnsi"/>
          <w:sz w:val="24"/>
          <w:szCs w:val="24"/>
        </w:rPr>
        <w:t xml:space="preserve"> Talent</w:t>
      </w:r>
      <w:r w:rsidR="005436C0" w:rsidRPr="005436C0">
        <w:rPr>
          <w:rFonts w:asciiTheme="minorHAnsi" w:hAnsiTheme="minorHAnsi" w:cstheme="minorHAnsi"/>
          <w:sz w:val="24"/>
          <w:szCs w:val="24"/>
        </w:rPr>
        <w:t xml:space="preserve"> także organizowany przez L’Oréal</w:t>
      </w:r>
      <w:r w:rsidR="00CE4A82" w:rsidRPr="005436C0">
        <w:rPr>
          <w:rFonts w:asciiTheme="minorHAnsi" w:hAnsiTheme="minorHAnsi" w:cstheme="minorHAnsi"/>
          <w:sz w:val="24"/>
          <w:szCs w:val="24"/>
        </w:rPr>
        <w:t>. W marcu</w:t>
      </w:r>
      <w:r w:rsidR="005436C0" w:rsidRPr="005436C0">
        <w:rPr>
          <w:rFonts w:asciiTheme="minorHAnsi" w:hAnsiTheme="minorHAnsi" w:cstheme="minorHAnsi"/>
          <w:sz w:val="24"/>
          <w:szCs w:val="24"/>
        </w:rPr>
        <w:t xml:space="preserve"> br.</w:t>
      </w:r>
      <w:r w:rsidR="00CE4A82" w:rsidRPr="005436C0">
        <w:rPr>
          <w:rFonts w:asciiTheme="minorHAnsi" w:hAnsiTheme="minorHAnsi" w:cstheme="minorHAnsi"/>
          <w:sz w:val="24"/>
          <w:szCs w:val="24"/>
        </w:rPr>
        <w:t xml:space="preserve"> </w:t>
      </w:r>
      <w:r w:rsidR="001F10E3" w:rsidRPr="005436C0">
        <w:rPr>
          <w:rFonts w:asciiTheme="minorHAnsi" w:hAnsiTheme="minorHAnsi" w:cstheme="minorHAnsi"/>
          <w:sz w:val="24"/>
          <w:szCs w:val="24"/>
        </w:rPr>
        <w:t>pośr</w:t>
      </w:r>
      <w:r w:rsidR="008D117D" w:rsidRPr="005436C0">
        <w:rPr>
          <w:rFonts w:asciiTheme="minorHAnsi" w:hAnsiTheme="minorHAnsi" w:cstheme="minorHAnsi"/>
          <w:sz w:val="24"/>
          <w:szCs w:val="24"/>
        </w:rPr>
        <w:t xml:space="preserve">ód nagrodzonych </w:t>
      </w:r>
      <w:r w:rsidR="000529DF">
        <w:rPr>
          <w:rFonts w:asciiTheme="minorHAnsi" w:hAnsiTheme="minorHAnsi" w:cstheme="minorHAnsi"/>
          <w:sz w:val="24"/>
          <w:szCs w:val="24"/>
        </w:rPr>
        <w:t xml:space="preserve">w tym konkursie </w:t>
      </w:r>
      <w:r w:rsidR="008D117D" w:rsidRPr="005436C0">
        <w:rPr>
          <w:rFonts w:asciiTheme="minorHAnsi" w:hAnsiTheme="minorHAnsi" w:cstheme="minorHAnsi"/>
          <w:sz w:val="24"/>
          <w:szCs w:val="24"/>
        </w:rPr>
        <w:t xml:space="preserve">kobiet z całego świata znalazła się </w:t>
      </w:r>
      <w:r w:rsidR="00CE4A82" w:rsidRPr="005436C0">
        <w:rPr>
          <w:rFonts w:asciiTheme="minorHAnsi" w:hAnsiTheme="minorHAnsi" w:cstheme="minorHAnsi"/>
          <w:sz w:val="24"/>
          <w:szCs w:val="24"/>
        </w:rPr>
        <w:t xml:space="preserve">dr Bernadeta Szewczyk – laureatka 15. </w:t>
      </w:r>
      <w:proofErr w:type="gramStart"/>
      <w:r w:rsidR="00CE4A82" w:rsidRPr="005436C0">
        <w:rPr>
          <w:rFonts w:asciiTheme="minorHAnsi" w:hAnsiTheme="minorHAnsi" w:cstheme="minorHAnsi"/>
          <w:sz w:val="24"/>
          <w:szCs w:val="24"/>
        </w:rPr>
        <w:t>edycji</w:t>
      </w:r>
      <w:proofErr w:type="gramEnd"/>
      <w:r w:rsidR="00CE4A82" w:rsidRPr="005436C0">
        <w:rPr>
          <w:rFonts w:asciiTheme="minorHAnsi" w:hAnsiTheme="minorHAnsi" w:cstheme="minorHAnsi"/>
          <w:sz w:val="24"/>
          <w:szCs w:val="24"/>
        </w:rPr>
        <w:t xml:space="preserve"> </w:t>
      </w:r>
      <w:r w:rsidR="005436C0" w:rsidRPr="005436C0">
        <w:rPr>
          <w:rFonts w:asciiTheme="minorHAnsi" w:hAnsiTheme="minorHAnsi" w:cstheme="minorHAnsi"/>
          <w:sz w:val="24"/>
          <w:szCs w:val="24"/>
        </w:rPr>
        <w:t xml:space="preserve">programu </w:t>
      </w:r>
      <w:r w:rsidR="00CE4A82" w:rsidRPr="005436C0">
        <w:rPr>
          <w:rFonts w:asciiTheme="minorHAnsi" w:hAnsiTheme="minorHAnsi" w:cstheme="minorHAnsi"/>
          <w:i/>
          <w:sz w:val="24"/>
          <w:szCs w:val="24"/>
        </w:rPr>
        <w:t>Dla Kobiet i Nauki</w:t>
      </w:r>
      <w:r w:rsidR="00CE4A82" w:rsidRPr="005436C0">
        <w:rPr>
          <w:rFonts w:asciiTheme="minorHAnsi" w:hAnsiTheme="minorHAnsi" w:cstheme="minorHAnsi"/>
          <w:sz w:val="24"/>
          <w:szCs w:val="24"/>
        </w:rPr>
        <w:t>.</w:t>
      </w:r>
    </w:p>
    <w:p w:rsidR="00017181" w:rsidRPr="00C907CC" w:rsidRDefault="00017181" w:rsidP="0001718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7181" w:rsidRPr="00A91AA2" w:rsidRDefault="002D70AE" w:rsidP="0001718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Pełna treść r</w:t>
      </w:r>
      <w:r w:rsidR="00E032B1" w:rsidRPr="00A91AA2">
        <w:rPr>
          <w:rFonts w:asciiTheme="minorHAnsi" w:hAnsiTheme="minorHAnsi" w:cstheme="minorHAnsi"/>
          <w:sz w:val="24"/>
          <w:szCs w:val="24"/>
        </w:rPr>
        <w:t>aport</w:t>
      </w:r>
      <w:r>
        <w:rPr>
          <w:rFonts w:asciiTheme="minorHAnsi" w:hAnsiTheme="minorHAnsi" w:cstheme="minorHAnsi"/>
          <w:sz w:val="24"/>
          <w:szCs w:val="24"/>
        </w:rPr>
        <w:t>u</w:t>
      </w:r>
      <w:r w:rsidR="00E032B1" w:rsidRPr="00A91AA2">
        <w:rPr>
          <w:rFonts w:asciiTheme="minorHAnsi" w:hAnsiTheme="minorHAnsi" w:cstheme="minorHAnsi"/>
          <w:sz w:val="24"/>
          <w:szCs w:val="24"/>
        </w:rPr>
        <w:t xml:space="preserve"> „Piękne umysły. Rola kobiet w świecie nauki” do pobrania na stronie </w:t>
      </w:r>
      <w:hyperlink r:id="rId9" w:history="1">
        <w:r w:rsidR="00A91AA2" w:rsidRPr="00761306">
          <w:rPr>
            <w:rStyle w:val="Hipercze"/>
            <w:rFonts w:asciiTheme="minorHAnsi" w:hAnsiTheme="minorHAnsi" w:cstheme="minorHAnsi"/>
            <w:sz w:val="24"/>
            <w:szCs w:val="24"/>
          </w:rPr>
          <w:t>www.lorealdlakobietinauki.pl/o-raporcie-piekne-umysly-rola-kobiet-swiecie-nauki/</w:t>
        </w:r>
      </w:hyperlink>
      <w:r w:rsidR="00E032B1" w:rsidRPr="00A91AA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017B" w:rsidRPr="00C907CC" w:rsidRDefault="0054017B" w:rsidP="005401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352E" w:rsidRPr="00C907CC" w:rsidRDefault="0005352E" w:rsidP="0005352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016A4" w:rsidRPr="00C907CC" w:rsidRDefault="007016A4" w:rsidP="007016A4">
      <w:pPr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907CC">
        <w:rPr>
          <w:rFonts w:asciiTheme="minorHAnsi" w:hAnsiTheme="minorHAnsi" w:cstheme="minorHAnsi"/>
          <w:b/>
          <w:color w:val="000000"/>
          <w:sz w:val="24"/>
          <w:szCs w:val="24"/>
        </w:rPr>
        <w:t>DANE KONTAKTOWE:</w:t>
      </w:r>
    </w:p>
    <w:p w:rsidR="007016A4" w:rsidRPr="00C907CC" w:rsidRDefault="007016A4" w:rsidP="007016A4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>L’Oréal Polska</w:t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0613B7" w:rsidRPr="00C907CC">
        <w:rPr>
          <w:rFonts w:asciiTheme="minorHAnsi" w:eastAsia="Times New Roman" w:hAnsiTheme="minorHAnsi" w:cstheme="minorHAnsi"/>
          <w:color w:val="000000"/>
          <w:sz w:val="24"/>
          <w:szCs w:val="24"/>
        </w:rPr>
        <w:t>On Board PR</w:t>
      </w:r>
    </w:p>
    <w:p w:rsidR="007016A4" w:rsidRPr="00C907CC" w:rsidRDefault="0088347B" w:rsidP="007016A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907CC">
        <w:rPr>
          <w:rFonts w:asciiTheme="minorHAnsi" w:eastAsia="Times New Roman" w:hAnsiTheme="minorHAnsi" w:cstheme="minorHAnsi"/>
          <w:sz w:val="24"/>
          <w:szCs w:val="24"/>
        </w:rPr>
        <w:t>Katarzyna Pękala</w:t>
      </w:r>
      <w:r w:rsidR="00965321" w:rsidRPr="00C907CC">
        <w:rPr>
          <w:rFonts w:asciiTheme="minorHAnsi" w:eastAsia="Times New Roman" w:hAnsiTheme="minorHAnsi" w:cstheme="minorHAnsi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sz w:val="24"/>
          <w:szCs w:val="24"/>
        </w:rPr>
        <w:tab/>
      </w:r>
      <w:r w:rsidR="00965321" w:rsidRPr="00C907CC">
        <w:rPr>
          <w:rFonts w:asciiTheme="minorHAnsi" w:eastAsia="Times New Roman" w:hAnsiTheme="minorHAnsi" w:cstheme="minorHAnsi"/>
          <w:sz w:val="24"/>
          <w:szCs w:val="24"/>
        </w:rPr>
        <w:tab/>
      </w:r>
      <w:r w:rsidR="000613B7" w:rsidRPr="00C907CC">
        <w:rPr>
          <w:rFonts w:asciiTheme="minorHAnsi" w:eastAsia="Times New Roman" w:hAnsiTheme="minorHAnsi" w:cstheme="minorHAnsi"/>
          <w:sz w:val="24"/>
          <w:szCs w:val="24"/>
        </w:rPr>
        <w:t>Marta Nowicka</w:t>
      </w:r>
    </w:p>
    <w:p w:rsidR="007016A4" w:rsidRPr="006752E6" w:rsidRDefault="007016A4" w:rsidP="007016A4">
      <w:pPr>
        <w:jc w:val="both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tel. </w:t>
      </w:r>
      <w:r w:rsidR="0088347B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>508 034</w:t>
      </w:r>
      <w:r w:rsidR="000613B7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> </w:t>
      </w:r>
      <w:r w:rsidR="0088347B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>984</w:t>
      </w:r>
      <w:r w:rsidR="00C907CC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ab/>
      </w:r>
      <w:r w:rsidR="00C907CC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ab/>
      </w:r>
      <w:r w:rsidR="00C907CC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ab/>
      </w:r>
      <w:r w:rsidR="00C907CC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ab/>
      </w:r>
      <w:r w:rsidR="00C907CC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ab/>
      </w:r>
      <w:r w:rsidR="00C907CC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ab/>
      </w:r>
      <w:r w:rsidR="000613B7" w:rsidRPr="006752E6">
        <w:rPr>
          <w:rFonts w:asciiTheme="minorHAnsi" w:eastAsia="Times New Roman" w:hAnsiTheme="minorHAnsi" w:cstheme="minorHAnsi"/>
          <w:sz w:val="24"/>
          <w:szCs w:val="24"/>
          <w:lang w:val="en-GB"/>
        </w:rPr>
        <w:t>tel. 602 274 136</w:t>
      </w:r>
    </w:p>
    <w:p w:rsidR="007016A4" w:rsidRPr="00B52AD7" w:rsidRDefault="003202AF" w:rsidP="007016A4">
      <w:pPr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B52AD7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e-mail: </w:t>
      </w:r>
      <w:r w:rsidR="00671FD8">
        <w:fldChar w:fldCharType="begin"/>
      </w:r>
      <w:r w:rsidR="00671FD8" w:rsidRPr="005E4865">
        <w:rPr>
          <w:lang w:val="fr-FR"/>
        </w:rPr>
        <w:instrText xml:space="preserve"> HYPERLINK "mailto:katarzyna.pekala@loreal.com" </w:instrText>
      </w:r>
      <w:r w:rsidR="00671FD8">
        <w:fldChar w:fldCharType="separate"/>
      </w:r>
      <w:r w:rsidRPr="00B52AD7">
        <w:rPr>
          <w:rStyle w:val="Hipercze"/>
          <w:rFonts w:asciiTheme="minorHAnsi" w:eastAsia="Times New Roman" w:hAnsiTheme="minorHAnsi" w:cstheme="minorHAnsi"/>
          <w:sz w:val="24"/>
          <w:szCs w:val="24"/>
          <w:lang w:val="fr-FR"/>
        </w:rPr>
        <w:t>katarzyna.pekala@loreal.com</w:t>
      </w:r>
      <w:r w:rsidR="00671FD8">
        <w:rPr>
          <w:rStyle w:val="Hipercze"/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B52AD7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Pr="00B52AD7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B52AD7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B52AD7">
        <w:rPr>
          <w:rFonts w:asciiTheme="minorHAnsi" w:eastAsia="Times New Roman" w:hAnsiTheme="minorHAnsi" w:cstheme="minorHAnsi"/>
          <w:sz w:val="24"/>
          <w:szCs w:val="24"/>
          <w:lang w:val="fr-FR"/>
        </w:rPr>
        <w:tab/>
        <w:t xml:space="preserve">e-mail: </w:t>
      </w:r>
      <w:r w:rsidR="00671FD8">
        <w:fldChar w:fldCharType="begin"/>
      </w:r>
      <w:r w:rsidR="00671FD8" w:rsidRPr="005E4865">
        <w:rPr>
          <w:lang w:val="fr-FR"/>
        </w:rPr>
        <w:instrText xml:space="preserve"> HYPERLINK "mailto:mnowicka@onboard.pl" </w:instrText>
      </w:r>
      <w:r w:rsidR="00671FD8">
        <w:fldChar w:fldCharType="separate"/>
      </w:r>
      <w:r w:rsidRPr="00B52AD7">
        <w:rPr>
          <w:rStyle w:val="Hipercze"/>
          <w:rFonts w:asciiTheme="minorHAnsi" w:eastAsia="Times New Roman" w:hAnsiTheme="minorHAnsi" w:cstheme="minorHAnsi"/>
          <w:sz w:val="24"/>
          <w:szCs w:val="24"/>
          <w:lang w:val="fr-FR"/>
        </w:rPr>
        <w:t>mnowicka@onboard.pl</w:t>
      </w:r>
      <w:r w:rsidR="00671FD8">
        <w:rPr>
          <w:rStyle w:val="Hipercze"/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B52AD7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</w:p>
    <w:p w:rsidR="007A2547" w:rsidRPr="00B52AD7" w:rsidRDefault="007A2547" w:rsidP="00897C06">
      <w:pPr>
        <w:textAlignment w:val="baseline"/>
        <w:rPr>
          <w:rFonts w:asciiTheme="minorHAnsi" w:eastAsia="Century Gothic" w:hAnsiTheme="minorHAnsi" w:cstheme="minorHAnsi"/>
          <w:b/>
          <w:color w:val="000000"/>
          <w:sz w:val="24"/>
          <w:szCs w:val="24"/>
          <w:lang w:val="fr-FR"/>
        </w:rPr>
      </w:pPr>
    </w:p>
    <w:p w:rsidR="007A2547" w:rsidRPr="00B52AD7" w:rsidRDefault="007A2547" w:rsidP="00897C06">
      <w:pPr>
        <w:textAlignment w:val="baseline"/>
        <w:rPr>
          <w:rFonts w:asciiTheme="minorHAnsi" w:eastAsia="Century Gothic" w:hAnsiTheme="minorHAnsi" w:cstheme="minorHAnsi"/>
          <w:b/>
          <w:color w:val="000000"/>
          <w:sz w:val="24"/>
          <w:szCs w:val="24"/>
          <w:lang w:val="fr-FR"/>
        </w:rPr>
      </w:pPr>
    </w:p>
    <w:p w:rsidR="00897C06" w:rsidRPr="00B52AD7" w:rsidRDefault="00897C06" w:rsidP="00897C06">
      <w:pPr>
        <w:textAlignment w:val="baseline"/>
        <w:rPr>
          <w:rFonts w:asciiTheme="minorHAnsi" w:eastAsia="Century Gothic" w:hAnsiTheme="minorHAnsi" w:cstheme="minorHAnsi"/>
          <w:b/>
          <w:color w:val="808080" w:themeColor="background1" w:themeShade="80"/>
          <w:sz w:val="24"/>
          <w:szCs w:val="24"/>
          <w:lang w:val="fr-FR"/>
        </w:rPr>
      </w:pPr>
    </w:p>
    <w:p w:rsidR="00897C06" w:rsidRPr="00C907CC" w:rsidRDefault="00897C06" w:rsidP="00897C06">
      <w:pPr>
        <w:textAlignment w:val="baseline"/>
        <w:rPr>
          <w:rFonts w:asciiTheme="minorHAnsi" w:eastAsia="Century Gothic" w:hAnsiTheme="minorHAnsi" w:cstheme="minorHAnsi"/>
          <w:b/>
          <w:color w:val="808080" w:themeColor="background1" w:themeShade="80"/>
          <w:szCs w:val="24"/>
        </w:rPr>
      </w:pPr>
      <w:r w:rsidRPr="00C907CC">
        <w:rPr>
          <w:rFonts w:asciiTheme="minorHAnsi" w:eastAsia="Century Gothic" w:hAnsiTheme="minorHAnsi" w:cstheme="minorHAnsi"/>
          <w:b/>
          <w:color w:val="808080" w:themeColor="background1" w:themeShade="80"/>
          <w:szCs w:val="24"/>
        </w:rPr>
        <w:t>***</w:t>
      </w:r>
    </w:p>
    <w:p w:rsidR="00A830DD" w:rsidRPr="00C907CC" w:rsidRDefault="00A830DD" w:rsidP="00A830DD">
      <w:pPr>
        <w:jc w:val="both"/>
        <w:rPr>
          <w:rFonts w:asciiTheme="minorHAnsi" w:hAnsiTheme="minorHAnsi" w:cstheme="minorHAnsi"/>
          <w:b/>
          <w:i/>
          <w:color w:val="808080" w:themeColor="background1" w:themeShade="80"/>
          <w:szCs w:val="24"/>
        </w:rPr>
      </w:pPr>
      <w:r w:rsidRPr="00C907CC">
        <w:rPr>
          <w:rFonts w:asciiTheme="minorHAnsi" w:hAnsiTheme="minorHAnsi" w:cstheme="minorHAnsi"/>
          <w:b/>
          <w:i/>
          <w:color w:val="808080" w:themeColor="background1" w:themeShade="80"/>
          <w:szCs w:val="24"/>
        </w:rPr>
        <w:t>O programie L’Oréal Polska Dla Kobiet i Nauki</w:t>
      </w:r>
    </w:p>
    <w:p w:rsidR="00DD26AD" w:rsidRPr="00C907CC" w:rsidRDefault="00A830DD" w:rsidP="00A830DD">
      <w:pPr>
        <w:jc w:val="both"/>
        <w:rPr>
          <w:rFonts w:asciiTheme="minorHAnsi" w:hAnsiTheme="minorHAnsi" w:cstheme="minorHAnsi"/>
          <w:i/>
          <w:color w:val="808080" w:themeColor="background1" w:themeShade="80"/>
          <w:szCs w:val="24"/>
        </w:rPr>
      </w:pPr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Celem programu jest udzielenie wsparcia finansowego i promowanie osiągnięć naukowych utalentowanych kobiet – naukowców i zachęcanie ich do kontynuacji prac zmierzających do rozwoju </w:t>
      </w:r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lastRenderedPageBreak/>
        <w:t xml:space="preserve">nauki. Każdego roku w programie stypendialnym Dla Kobiet i Nauki, organizowanym we współpracy między L’Oréal Polska, Polskim Komitetem ds. UNESCO i Ministerstwem Nauki i Szkolnictwa Wyższego, 5 wyjątkowych kobiet zostaje nagrodzonych rocznymi stypendiami </w:t>
      </w:r>
      <w:proofErr w:type="gramStart"/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>naukowymi:  30 000 zł</w:t>
      </w:r>
      <w:proofErr w:type="gramEnd"/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 w przypadku stypendiów doktoranckich i 35 000 zł za uznanie p</w:t>
      </w:r>
      <w:r w:rsidR="0083214A"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racy habilitacyjnej. Od </w:t>
      </w:r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16. </w:t>
      </w:r>
      <w:proofErr w:type="gramStart"/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>e</w:t>
      </w:r>
      <w:r w:rsidR="0083214A"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>dycji</w:t>
      </w:r>
      <w:proofErr w:type="gramEnd"/>
      <w:r w:rsidR="0083214A"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 programu, która rozpoczęła się</w:t>
      </w:r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 na począ</w:t>
      </w:r>
      <w:r w:rsidR="0083214A"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>tku 2016 r. wprowadzona została</w:t>
      </w:r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 także nowa kategoria stypendium, skierowana do kobiet na wcześniejszym etapie edukacji akademickiej, tj. w fazie studiów magisterskich. Informacje o programie można znaleźć na stronie </w:t>
      </w:r>
      <w:hyperlink r:id="rId10" w:history="1">
        <w:r w:rsidRPr="00C907CC">
          <w:rPr>
            <w:rStyle w:val="Hipercze"/>
            <w:rFonts w:asciiTheme="minorHAnsi" w:hAnsiTheme="minorHAnsi" w:cstheme="minorHAnsi"/>
            <w:i/>
            <w:color w:val="808080" w:themeColor="background1" w:themeShade="80"/>
            <w:szCs w:val="24"/>
          </w:rPr>
          <w:t>www.lorealdlakobietinauki.pl</w:t>
        </w:r>
      </w:hyperlink>
    </w:p>
    <w:p w:rsidR="00DD26AD" w:rsidRPr="00C907CC" w:rsidRDefault="00DD26AD" w:rsidP="00A830DD">
      <w:pPr>
        <w:jc w:val="both"/>
        <w:rPr>
          <w:rFonts w:asciiTheme="minorHAnsi" w:hAnsiTheme="minorHAnsi" w:cstheme="minorHAnsi"/>
          <w:i/>
          <w:color w:val="808080" w:themeColor="background1" w:themeShade="80"/>
          <w:szCs w:val="24"/>
        </w:rPr>
      </w:pPr>
    </w:p>
    <w:p w:rsidR="00DD26AD" w:rsidRPr="00C907CC" w:rsidRDefault="00DD26AD" w:rsidP="00A830DD">
      <w:pPr>
        <w:jc w:val="both"/>
        <w:rPr>
          <w:rFonts w:asciiTheme="minorHAnsi" w:hAnsiTheme="minorHAnsi" w:cstheme="minorHAnsi"/>
          <w:b/>
          <w:i/>
          <w:color w:val="808080" w:themeColor="background1" w:themeShade="80"/>
          <w:szCs w:val="24"/>
        </w:rPr>
      </w:pPr>
      <w:r w:rsidRPr="00C907CC">
        <w:rPr>
          <w:rFonts w:asciiTheme="minorHAnsi" w:hAnsiTheme="minorHAnsi" w:cstheme="minorHAnsi"/>
          <w:b/>
          <w:i/>
          <w:color w:val="808080" w:themeColor="background1" w:themeShade="80"/>
          <w:szCs w:val="24"/>
        </w:rPr>
        <w:t xml:space="preserve">O Raporcie „Piękne umysły – rola kobiet w świecie nauki” </w:t>
      </w:r>
    </w:p>
    <w:p w:rsidR="006D36F5" w:rsidRDefault="00DD26AD" w:rsidP="00F9577F">
      <w:pPr>
        <w:jc w:val="both"/>
        <w:rPr>
          <w:rFonts w:asciiTheme="minorHAnsi" w:hAnsiTheme="minorHAnsi" w:cstheme="minorHAnsi"/>
          <w:i/>
          <w:color w:val="808080" w:themeColor="background1" w:themeShade="80"/>
          <w:szCs w:val="24"/>
        </w:rPr>
      </w:pPr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Raport przygotowany na podstawie badania opinii publicznej, przeprowadzonego w grudniu 2015 roku przez SW </w:t>
      </w:r>
      <w:proofErr w:type="spellStart"/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>Research</w:t>
      </w:r>
      <w:proofErr w:type="spellEnd"/>
      <w:r w:rsidRPr="00C907CC">
        <w:rPr>
          <w:rFonts w:asciiTheme="minorHAnsi" w:hAnsiTheme="minorHAnsi" w:cstheme="minorHAnsi"/>
          <w:i/>
          <w:color w:val="808080" w:themeColor="background1" w:themeShade="80"/>
          <w:szCs w:val="24"/>
        </w:rPr>
        <w:t xml:space="preserve"> metodą indywidualnych wywiadów kwestionariuszowych online (CAWI) na reprezentatywnej próbie 1012 Polaków w wieku 18 lat i więcej.</w:t>
      </w:r>
    </w:p>
    <w:p w:rsidR="005F6C60" w:rsidRDefault="005F6C60" w:rsidP="00F9577F">
      <w:pPr>
        <w:jc w:val="both"/>
        <w:rPr>
          <w:rFonts w:asciiTheme="minorHAnsi" w:hAnsiTheme="minorHAnsi" w:cstheme="minorHAnsi"/>
          <w:i/>
          <w:color w:val="808080" w:themeColor="background1" w:themeShade="80"/>
          <w:szCs w:val="24"/>
        </w:rPr>
      </w:pPr>
    </w:p>
    <w:p w:rsidR="005F6C60" w:rsidRPr="005F6C60" w:rsidRDefault="005F6C60" w:rsidP="00F9577F">
      <w:pPr>
        <w:jc w:val="both"/>
        <w:rPr>
          <w:rFonts w:asciiTheme="minorHAnsi" w:hAnsiTheme="minorHAnsi" w:cstheme="minorHAnsi"/>
          <w:b/>
          <w:i/>
          <w:color w:val="808080" w:themeColor="background1" w:themeShade="80"/>
          <w:szCs w:val="24"/>
        </w:rPr>
      </w:pPr>
      <w:r w:rsidRPr="005F6C60">
        <w:rPr>
          <w:rFonts w:asciiTheme="minorHAnsi" w:hAnsiTheme="minorHAnsi" w:cstheme="minorHAnsi"/>
          <w:b/>
          <w:i/>
          <w:color w:val="808080" w:themeColor="background1" w:themeShade="80"/>
          <w:szCs w:val="24"/>
        </w:rPr>
        <w:t>Manifest L’Oréal-UNESCO</w:t>
      </w:r>
    </w:p>
    <w:p w:rsidR="005F6C60" w:rsidRPr="005F6C60" w:rsidRDefault="005F6C60" w:rsidP="00F9577F">
      <w:pPr>
        <w:jc w:val="both"/>
        <w:rPr>
          <w:rFonts w:asciiTheme="minorHAnsi" w:hAnsiTheme="minorHAnsi" w:cstheme="minorHAnsi"/>
          <w:i/>
          <w:color w:val="808080" w:themeColor="background1" w:themeShade="80"/>
          <w:szCs w:val="24"/>
        </w:rPr>
      </w:pPr>
      <w:r w:rsidRPr="005F6C60">
        <w:rPr>
          <w:rFonts w:asciiTheme="minorHAnsi" w:hAnsiTheme="minorHAnsi" w:cstheme="minorHAnsi"/>
          <w:i/>
          <w:color w:val="808080" w:themeColor="background1" w:themeShade="80"/>
        </w:rPr>
        <w:t xml:space="preserve">Z okazji 18. </w:t>
      </w:r>
      <w:proofErr w:type="gramStart"/>
      <w:r w:rsidRPr="005F6C60">
        <w:rPr>
          <w:rFonts w:asciiTheme="minorHAnsi" w:hAnsiTheme="minorHAnsi" w:cstheme="minorHAnsi"/>
          <w:i/>
          <w:color w:val="808080" w:themeColor="background1" w:themeShade="80"/>
        </w:rPr>
        <w:t>edycji</w:t>
      </w:r>
      <w:proofErr w:type="gramEnd"/>
      <w:r w:rsidRPr="005F6C60">
        <w:rPr>
          <w:rFonts w:asciiTheme="minorHAnsi" w:hAnsiTheme="minorHAnsi" w:cstheme="minorHAnsi"/>
          <w:i/>
          <w:color w:val="808080" w:themeColor="background1" w:themeShade="80"/>
        </w:rPr>
        <w:t xml:space="preserve"> międzynarodowego programu L’Oréal-UNESCO For </w:t>
      </w:r>
      <w:proofErr w:type="spellStart"/>
      <w:r w:rsidRPr="005F6C60">
        <w:rPr>
          <w:rFonts w:asciiTheme="minorHAnsi" w:hAnsiTheme="minorHAnsi" w:cstheme="minorHAnsi"/>
          <w:i/>
          <w:color w:val="808080" w:themeColor="background1" w:themeShade="80"/>
        </w:rPr>
        <w:t>Women</w:t>
      </w:r>
      <w:proofErr w:type="spellEnd"/>
      <w:r w:rsidRPr="005F6C60">
        <w:rPr>
          <w:rFonts w:asciiTheme="minorHAnsi" w:hAnsiTheme="minorHAnsi" w:cstheme="minorHAnsi"/>
          <w:i/>
          <w:color w:val="808080" w:themeColor="background1" w:themeShade="80"/>
        </w:rPr>
        <w:t xml:space="preserve"> in Science ogłoszony został Manifest, wyrażający </w:t>
      </w:r>
      <w:r w:rsidRPr="005F6C60">
        <w:rPr>
          <w:rFonts w:asciiTheme="minorHAnsi" w:hAnsiTheme="minorHAnsi" w:cstheme="minorHAnsi"/>
          <w:bCs/>
          <w:i/>
          <w:color w:val="808080" w:themeColor="background1" w:themeShade="80"/>
        </w:rPr>
        <w:t xml:space="preserve">sprzeciw wobec niewystarczającej reprezentacji kobiet w nauce. Jego zadaniem jest </w:t>
      </w:r>
      <w:r w:rsidRPr="005F6C60">
        <w:rPr>
          <w:rFonts w:asciiTheme="minorHAnsi" w:hAnsiTheme="minorHAnsi" w:cstheme="minorHAnsi"/>
          <w:i/>
          <w:color w:val="808080" w:themeColor="background1" w:themeShade="80"/>
        </w:rPr>
        <w:t>angażowanie społeczności naukowej, instytucji i opinii publicznej, na rzecz przyspieszenia zmian dla kobiet w nauce.</w:t>
      </w:r>
      <w:r w:rsidRPr="005F6C60">
        <w:rPr>
          <w:rFonts w:asciiTheme="minorHAnsi" w:hAnsiTheme="minorHAnsi" w:cstheme="minorHAnsi"/>
          <w:bCs/>
          <w:i/>
          <w:color w:val="808080" w:themeColor="background1" w:themeShade="80"/>
        </w:rPr>
        <w:t xml:space="preserve"> </w:t>
      </w:r>
      <w:r w:rsidRPr="005F6C60">
        <w:rPr>
          <w:rFonts w:asciiTheme="minorHAnsi" w:hAnsiTheme="minorHAnsi" w:cstheme="minorHAnsi"/>
          <w:i/>
          <w:color w:val="808080" w:themeColor="background1" w:themeShade="80"/>
        </w:rPr>
        <w:t xml:space="preserve">Swoje poparcie można wyrazić na stronie </w:t>
      </w:r>
      <w:hyperlink r:id="rId11" w:history="1">
        <w:r w:rsidRPr="005F6C60">
          <w:rPr>
            <w:rStyle w:val="Hipercze"/>
            <w:rFonts w:asciiTheme="minorHAnsi" w:hAnsiTheme="minorHAnsi" w:cstheme="minorHAnsi"/>
            <w:i/>
            <w:color w:val="808080" w:themeColor="background1" w:themeShade="80"/>
          </w:rPr>
          <w:t>www.forwomeninscience.com</w:t>
        </w:r>
      </w:hyperlink>
      <w:r w:rsidRPr="005F6C60">
        <w:rPr>
          <w:rFonts w:asciiTheme="minorHAnsi" w:hAnsiTheme="minorHAnsi" w:cstheme="minorHAnsi"/>
          <w:i/>
          <w:color w:val="808080" w:themeColor="background1" w:themeShade="80"/>
        </w:rPr>
        <w:t>.</w:t>
      </w:r>
    </w:p>
    <w:sectPr w:rsidR="005F6C60" w:rsidRPr="005F6C60" w:rsidSect="00F41CE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D8" w:rsidRDefault="00671FD8" w:rsidP="00D65915">
      <w:r>
        <w:separator/>
      </w:r>
    </w:p>
  </w:endnote>
  <w:endnote w:type="continuationSeparator" w:id="0">
    <w:p w:rsidR="00671FD8" w:rsidRDefault="00671FD8" w:rsidP="00D6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D8" w:rsidRDefault="00671FD8" w:rsidP="00D65915">
      <w:r>
        <w:separator/>
      </w:r>
    </w:p>
  </w:footnote>
  <w:footnote w:type="continuationSeparator" w:id="0">
    <w:p w:rsidR="00671FD8" w:rsidRDefault="00671FD8" w:rsidP="00D65915">
      <w:r>
        <w:continuationSeparator/>
      </w:r>
    </w:p>
  </w:footnote>
  <w:footnote w:id="1">
    <w:p w:rsidR="005E4865" w:rsidRPr="005F6C60" w:rsidRDefault="005E4865">
      <w:pPr>
        <w:pStyle w:val="Tekstprzypisudolnego"/>
        <w:rPr>
          <w:rFonts w:asciiTheme="minorHAnsi" w:hAnsiTheme="minorHAnsi" w:cstheme="minorHAnsi"/>
          <w:lang w:val="en-GB"/>
        </w:rPr>
      </w:pPr>
      <w:r w:rsidRPr="005F6C60">
        <w:rPr>
          <w:rStyle w:val="Odwoanieprzypisudolnego"/>
          <w:rFonts w:asciiTheme="minorHAnsi" w:hAnsiTheme="minorHAnsi" w:cstheme="minorHAnsi"/>
        </w:rPr>
        <w:footnoteRef/>
      </w:r>
      <w:r w:rsidRPr="005F6C60">
        <w:rPr>
          <w:rFonts w:asciiTheme="minorHAnsi" w:hAnsiTheme="minorHAnsi" w:cstheme="minorHAnsi"/>
          <w:lang w:val="en-GB"/>
        </w:rPr>
        <w:t xml:space="preserve"> </w:t>
      </w:r>
      <w:r w:rsidRPr="005F6C60">
        <w:rPr>
          <w:rStyle w:val="A7"/>
          <w:rFonts w:asciiTheme="minorHAnsi" w:hAnsiTheme="minorHAnsi" w:cstheme="minorHAnsi"/>
          <w:lang w:val="en-GB"/>
        </w:rPr>
        <w:t>She figures 2012. Gender in Research and Innovation</w:t>
      </w:r>
    </w:p>
  </w:footnote>
  <w:footnote w:id="2">
    <w:p w:rsidR="005E4865" w:rsidRPr="005E4865" w:rsidRDefault="005E4865">
      <w:pPr>
        <w:pStyle w:val="Tekstprzypisudolnego"/>
        <w:rPr>
          <w:lang w:val="en-GB"/>
        </w:rPr>
      </w:pPr>
      <w:r w:rsidRPr="005F6C60">
        <w:rPr>
          <w:rStyle w:val="Odwoanieprzypisudolnego"/>
          <w:rFonts w:asciiTheme="minorHAnsi" w:hAnsiTheme="minorHAnsi" w:cstheme="minorHAnsi"/>
        </w:rPr>
        <w:footnoteRef/>
      </w:r>
      <w:r w:rsidRPr="005F6C60">
        <w:rPr>
          <w:rFonts w:asciiTheme="minorHAnsi" w:hAnsiTheme="minorHAnsi" w:cstheme="minorHAnsi"/>
          <w:lang w:val="en-GB"/>
        </w:rPr>
        <w:t xml:space="preserve"> </w:t>
      </w:r>
      <w:r w:rsidRPr="005F6C60">
        <w:rPr>
          <w:rStyle w:val="A7"/>
          <w:rFonts w:asciiTheme="minorHAnsi" w:hAnsiTheme="minorHAnsi" w:cstheme="minorHAnsi"/>
          <w:lang w:val="en-GB"/>
        </w:rPr>
        <w:t>She figures 2012. Gender in Research and Innovation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6D" w:rsidRDefault="00D1526D" w:rsidP="00D65915">
    <w:pPr>
      <w:pStyle w:val="Nagwek"/>
      <w:jc w:val="center"/>
    </w:pPr>
    <w:r w:rsidRPr="00C805E6">
      <w:rPr>
        <w:noProof/>
        <w:color w:val="000000"/>
        <w:sz w:val="18"/>
        <w:szCs w:val="18"/>
        <w:lang w:bidi="ar-SA"/>
      </w:rPr>
      <w:drawing>
        <wp:inline distT="0" distB="0" distL="0" distR="0">
          <wp:extent cx="963601" cy="1131473"/>
          <wp:effectExtent l="0" t="0" r="8255" b="0"/>
          <wp:docPr id="3" name="Obraz 3" descr="C:\Users\Maria.Majdrowicz\Desktop\Lorealpolska...edycja 2014\LOGO-DLA-KOBIET-I-NAUKI-2013---nowe-I OSTATE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Majdrowicz\Desktop\Lorealpolska...edycja 2014\LOGO-DLA-KOBIET-I-NAUKI-2013---nowe-I OSTATE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601" cy="113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0A8"/>
    <w:multiLevelType w:val="hybridMultilevel"/>
    <w:tmpl w:val="C1E05826"/>
    <w:lvl w:ilvl="0" w:tplc="8128515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3324"/>
    <w:multiLevelType w:val="hybridMultilevel"/>
    <w:tmpl w:val="5E42658E"/>
    <w:lvl w:ilvl="0" w:tplc="5DAAA0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0D0D0D" w:themeColor="text1" w:themeTint="F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1323EA"/>
    <w:multiLevelType w:val="multilevel"/>
    <w:tmpl w:val="EC88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57D22"/>
    <w:multiLevelType w:val="hybridMultilevel"/>
    <w:tmpl w:val="97088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B5490"/>
    <w:multiLevelType w:val="hybridMultilevel"/>
    <w:tmpl w:val="D010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F1"/>
    <w:rsid w:val="00001490"/>
    <w:rsid w:val="00013F4B"/>
    <w:rsid w:val="00014FDD"/>
    <w:rsid w:val="00017181"/>
    <w:rsid w:val="00021146"/>
    <w:rsid w:val="00023E8F"/>
    <w:rsid w:val="00023FF7"/>
    <w:rsid w:val="00035A3B"/>
    <w:rsid w:val="000379F8"/>
    <w:rsid w:val="000510ED"/>
    <w:rsid w:val="000529DF"/>
    <w:rsid w:val="0005352E"/>
    <w:rsid w:val="00055D65"/>
    <w:rsid w:val="000613B7"/>
    <w:rsid w:val="000724CE"/>
    <w:rsid w:val="00074C35"/>
    <w:rsid w:val="0007629E"/>
    <w:rsid w:val="000777BD"/>
    <w:rsid w:val="00083F16"/>
    <w:rsid w:val="00084B75"/>
    <w:rsid w:val="000874BB"/>
    <w:rsid w:val="00095ACE"/>
    <w:rsid w:val="000B2BDE"/>
    <w:rsid w:val="000C7184"/>
    <w:rsid w:val="000C73BB"/>
    <w:rsid w:val="000D1173"/>
    <w:rsid w:val="000E12D2"/>
    <w:rsid w:val="000E606A"/>
    <w:rsid w:val="000E786D"/>
    <w:rsid w:val="000F62AA"/>
    <w:rsid w:val="000F6D53"/>
    <w:rsid w:val="00101391"/>
    <w:rsid w:val="00111736"/>
    <w:rsid w:val="001144CA"/>
    <w:rsid w:val="00115598"/>
    <w:rsid w:val="00115618"/>
    <w:rsid w:val="00135638"/>
    <w:rsid w:val="001360B5"/>
    <w:rsid w:val="00137DF9"/>
    <w:rsid w:val="00154557"/>
    <w:rsid w:val="00154862"/>
    <w:rsid w:val="001711E8"/>
    <w:rsid w:val="00177CCB"/>
    <w:rsid w:val="00184716"/>
    <w:rsid w:val="00184A65"/>
    <w:rsid w:val="001871D6"/>
    <w:rsid w:val="00187EEB"/>
    <w:rsid w:val="0019310F"/>
    <w:rsid w:val="00196031"/>
    <w:rsid w:val="001A061A"/>
    <w:rsid w:val="001A3E2C"/>
    <w:rsid w:val="001B14A9"/>
    <w:rsid w:val="001B7254"/>
    <w:rsid w:val="001C115B"/>
    <w:rsid w:val="001C2C1F"/>
    <w:rsid w:val="001D213D"/>
    <w:rsid w:val="001D23F9"/>
    <w:rsid w:val="001D3539"/>
    <w:rsid w:val="001F10E3"/>
    <w:rsid w:val="00205C86"/>
    <w:rsid w:val="0021637E"/>
    <w:rsid w:val="002437C0"/>
    <w:rsid w:val="00257197"/>
    <w:rsid w:val="00270390"/>
    <w:rsid w:val="00274445"/>
    <w:rsid w:val="0027525E"/>
    <w:rsid w:val="00275517"/>
    <w:rsid w:val="002807DF"/>
    <w:rsid w:val="0029019D"/>
    <w:rsid w:val="00296D58"/>
    <w:rsid w:val="002A3A44"/>
    <w:rsid w:val="002A3A57"/>
    <w:rsid w:val="002B0B77"/>
    <w:rsid w:val="002B295B"/>
    <w:rsid w:val="002C76DE"/>
    <w:rsid w:val="002D1929"/>
    <w:rsid w:val="002D3B2B"/>
    <w:rsid w:val="002D70AE"/>
    <w:rsid w:val="002E5F3B"/>
    <w:rsid w:val="002F1CB0"/>
    <w:rsid w:val="00300FFC"/>
    <w:rsid w:val="003010E4"/>
    <w:rsid w:val="003073C0"/>
    <w:rsid w:val="003202AF"/>
    <w:rsid w:val="003235C6"/>
    <w:rsid w:val="00324F45"/>
    <w:rsid w:val="0033255D"/>
    <w:rsid w:val="00332AAB"/>
    <w:rsid w:val="00333EEE"/>
    <w:rsid w:val="00334933"/>
    <w:rsid w:val="00334C86"/>
    <w:rsid w:val="00340EF1"/>
    <w:rsid w:val="00343A16"/>
    <w:rsid w:val="0035689A"/>
    <w:rsid w:val="003624DF"/>
    <w:rsid w:val="00363660"/>
    <w:rsid w:val="003638A4"/>
    <w:rsid w:val="003646CE"/>
    <w:rsid w:val="003712F4"/>
    <w:rsid w:val="00381DFF"/>
    <w:rsid w:val="00383682"/>
    <w:rsid w:val="00386F46"/>
    <w:rsid w:val="00391BAA"/>
    <w:rsid w:val="00397FDD"/>
    <w:rsid w:val="003B39FE"/>
    <w:rsid w:val="003B71DA"/>
    <w:rsid w:val="003C1052"/>
    <w:rsid w:val="003C1F00"/>
    <w:rsid w:val="003C6C25"/>
    <w:rsid w:val="003D064F"/>
    <w:rsid w:val="003F696A"/>
    <w:rsid w:val="00407FEB"/>
    <w:rsid w:val="00416300"/>
    <w:rsid w:val="004165E2"/>
    <w:rsid w:val="00432995"/>
    <w:rsid w:val="004376EA"/>
    <w:rsid w:val="004522A4"/>
    <w:rsid w:val="004630D3"/>
    <w:rsid w:val="0047139F"/>
    <w:rsid w:val="00481FED"/>
    <w:rsid w:val="00496273"/>
    <w:rsid w:val="004A493F"/>
    <w:rsid w:val="004A68B9"/>
    <w:rsid w:val="004A6D06"/>
    <w:rsid w:val="004A74CD"/>
    <w:rsid w:val="004B77FE"/>
    <w:rsid w:val="004B7FB8"/>
    <w:rsid w:val="004C0956"/>
    <w:rsid w:val="004C7C29"/>
    <w:rsid w:val="004D5CFE"/>
    <w:rsid w:val="004E0E7A"/>
    <w:rsid w:val="004E110E"/>
    <w:rsid w:val="004F4EA1"/>
    <w:rsid w:val="00510241"/>
    <w:rsid w:val="00513009"/>
    <w:rsid w:val="00516A2E"/>
    <w:rsid w:val="00526A82"/>
    <w:rsid w:val="00527B53"/>
    <w:rsid w:val="0054017B"/>
    <w:rsid w:val="00543065"/>
    <w:rsid w:val="005436C0"/>
    <w:rsid w:val="00543AF1"/>
    <w:rsid w:val="005478DD"/>
    <w:rsid w:val="0055285B"/>
    <w:rsid w:val="0056263B"/>
    <w:rsid w:val="00564BD3"/>
    <w:rsid w:val="0057724B"/>
    <w:rsid w:val="005953A1"/>
    <w:rsid w:val="005A1DEE"/>
    <w:rsid w:val="005A25B4"/>
    <w:rsid w:val="005B4B97"/>
    <w:rsid w:val="005B7AB4"/>
    <w:rsid w:val="005C3D0B"/>
    <w:rsid w:val="005C6F86"/>
    <w:rsid w:val="005D0C01"/>
    <w:rsid w:val="005D5589"/>
    <w:rsid w:val="005D58EB"/>
    <w:rsid w:val="005D7CBD"/>
    <w:rsid w:val="005E01C1"/>
    <w:rsid w:val="005E4865"/>
    <w:rsid w:val="005E7334"/>
    <w:rsid w:val="005F6C60"/>
    <w:rsid w:val="00604437"/>
    <w:rsid w:val="006052ED"/>
    <w:rsid w:val="00605961"/>
    <w:rsid w:val="00615C33"/>
    <w:rsid w:val="00616058"/>
    <w:rsid w:val="006229F4"/>
    <w:rsid w:val="006311B1"/>
    <w:rsid w:val="006312A8"/>
    <w:rsid w:val="00634C00"/>
    <w:rsid w:val="0064526B"/>
    <w:rsid w:val="0065280F"/>
    <w:rsid w:val="00653EC5"/>
    <w:rsid w:val="00660367"/>
    <w:rsid w:val="00671FD8"/>
    <w:rsid w:val="006752E6"/>
    <w:rsid w:val="006815B9"/>
    <w:rsid w:val="0068341F"/>
    <w:rsid w:val="00686368"/>
    <w:rsid w:val="006A0FB3"/>
    <w:rsid w:val="006A1D06"/>
    <w:rsid w:val="006C0366"/>
    <w:rsid w:val="006D36F5"/>
    <w:rsid w:val="006D43DD"/>
    <w:rsid w:val="006E1FE5"/>
    <w:rsid w:val="006E3B34"/>
    <w:rsid w:val="006E4869"/>
    <w:rsid w:val="007007F2"/>
    <w:rsid w:val="007016A4"/>
    <w:rsid w:val="0070381F"/>
    <w:rsid w:val="00707402"/>
    <w:rsid w:val="00730F37"/>
    <w:rsid w:val="007330CA"/>
    <w:rsid w:val="00735DA9"/>
    <w:rsid w:val="00745022"/>
    <w:rsid w:val="00747E5E"/>
    <w:rsid w:val="007500A2"/>
    <w:rsid w:val="007547CB"/>
    <w:rsid w:val="00757A3C"/>
    <w:rsid w:val="00765529"/>
    <w:rsid w:val="00772088"/>
    <w:rsid w:val="00773A58"/>
    <w:rsid w:val="007836F9"/>
    <w:rsid w:val="0078391A"/>
    <w:rsid w:val="0079529E"/>
    <w:rsid w:val="007A2547"/>
    <w:rsid w:val="007A3B65"/>
    <w:rsid w:val="007A4C21"/>
    <w:rsid w:val="007B1FF2"/>
    <w:rsid w:val="007C4917"/>
    <w:rsid w:val="007C6283"/>
    <w:rsid w:val="007E1DE5"/>
    <w:rsid w:val="007F13E8"/>
    <w:rsid w:val="008313F0"/>
    <w:rsid w:val="0083214A"/>
    <w:rsid w:val="008452B2"/>
    <w:rsid w:val="0085495D"/>
    <w:rsid w:val="00855FDF"/>
    <w:rsid w:val="0086421B"/>
    <w:rsid w:val="00876DE3"/>
    <w:rsid w:val="0087788E"/>
    <w:rsid w:val="0088136C"/>
    <w:rsid w:val="00881B8F"/>
    <w:rsid w:val="00882E14"/>
    <w:rsid w:val="0088347B"/>
    <w:rsid w:val="00896BC8"/>
    <w:rsid w:val="00897C06"/>
    <w:rsid w:val="008A65F8"/>
    <w:rsid w:val="008B30E0"/>
    <w:rsid w:val="008B3DCC"/>
    <w:rsid w:val="008B785A"/>
    <w:rsid w:val="008D117D"/>
    <w:rsid w:val="008D1C37"/>
    <w:rsid w:val="008E0A34"/>
    <w:rsid w:val="008E37EC"/>
    <w:rsid w:val="008E719F"/>
    <w:rsid w:val="008F063B"/>
    <w:rsid w:val="008F34EB"/>
    <w:rsid w:val="008F6FD7"/>
    <w:rsid w:val="00901C48"/>
    <w:rsid w:val="00904BEA"/>
    <w:rsid w:val="0091617B"/>
    <w:rsid w:val="00916F9B"/>
    <w:rsid w:val="009224D7"/>
    <w:rsid w:val="009243AB"/>
    <w:rsid w:val="00932108"/>
    <w:rsid w:val="00933D0F"/>
    <w:rsid w:val="00942B6C"/>
    <w:rsid w:val="00943073"/>
    <w:rsid w:val="00943BE0"/>
    <w:rsid w:val="009476F5"/>
    <w:rsid w:val="00961062"/>
    <w:rsid w:val="009633CD"/>
    <w:rsid w:val="00965321"/>
    <w:rsid w:val="009720F1"/>
    <w:rsid w:val="009846ED"/>
    <w:rsid w:val="00987209"/>
    <w:rsid w:val="00996AF3"/>
    <w:rsid w:val="009A01F9"/>
    <w:rsid w:val="009A444D"/>
    <w:rsid w:val="009C0DBE"/>
    <w:rsid w:val="009C1ECC"/>
    <w:rsid w:val="009C3733"/>
    <w:rsid w:val="009C3AF6"/>
    <w:rsid w:val="009C5059"/>
    <w:rsid w:val="009C5A1D"/>
    <w:rsid w:val="009C6648"/>
    <w:rsid w:val="009D0984"/>
    <w:rsid w:val="009D3EFE"/>
    <w:rsid w:val="009D5B98"/>
    <w:rsid w:val="009E380C"/>
    <w:rsid w:val="009E58A7"/>
    <w:rsid w:val="009E637E"/>
    <w:rsid w:val="009F5492"/>
    <w:rsid w:val="009F568D"/>
    <w:rsid w:val="009F7CF1"/>
    <w:rsid w:val="00A025A7"/>
    <w:rsid w:val="00A11506"/>
    <w:rsid w:val="00A2390A"/>
    <w:rsid w:val="00A2723C"/>
    <w:rsid w:val="00A52C77"/>
    <w:rsid w:val="00A55B00"/>
    <w:rsid w:val="00A6310D"/>
    <w:rsid w:val="00A77655"/>
    <w:rsid w:val="00A82CE5"/>
    <w:rsid w:val="00A830DD"/>
    <w:rsid w:val="00A91AA2"/>
    <w:rsid w:val="00A93894"/>
    <w:rsid w:val="00AA6295"/>
    <w:rsid w:val="00AB3D5A"/>
    <w:rsid w:val="00AB6EF0"/>
    <w:rsid w:val="00AC4F00"/>
    <w:rsid w:val="00AD508B"/>
    <w:rsid w:val="00AE73CE"/>
    <w:rsid w:val="00AE78BF"/>
    <w:rsid w:val="00AF3BB6"/>
    <w:rsid w:val="00B13C69"/>
    <w:rsid w:val="00B52AD7"/>
    <w:rsid w:val="00B61451"/>
    <w:rsid w:val="00B80E3E"/>
    <w:rsid w:val="00B95F20"/>
    <w:rsid w:val="00BB04F7"/>
    <w:rsid w:val="00BB0806"/>
    <w:rsid w:val="00BB57CF"/>
    <w:rsid w:val="00BC0031"/>
    <w:rsid w:val="00BC5287"/>
    <w:rsid w:val="00BD176C"/>
    <w:rsid w:val="00BE13FD"/>
    <w:rsid w:val="00BE39F3"/>
    <w:rsid w:val="00BE7199"/>
    <w:rsid w:val="00BE7A99"/>
    <w:rsid w:val="00BF26F9"/>
    <w:rsid w:val="00C1023F"/>
    <w:rsid w:val="00C10B05"/>
    <w:rsid w:val="00C207AF"/>
    <w:rsid w:val="00C30B4E"/>
    <w:rsid w:val="00C338DE"/>
    <w:rsid w:val="00C4175D"/>
    <w:rsid w:val="00C50C6B"/>
    <w:rsid w:val="00C53A25"/>
    <w:rsid w:val="00C53E57"/>
    <w:rsid w:val="00C54920"/>
    <w:rsid w:val="00C616DF"/>
    <w:rsid w:val="00C805E6"/>
    <w:rsid w:val="00C82059"/>
    <w:rsid w:val="00C83E07"/>
    <w:rsid w:val="00C84E06"/>
    <w:rsid w:val="00C87E9B"/>
    <w:rsid w:val="00C907CC"/>
    <w:rsid w:val="00CB0A20"/>
    <w:rsid w:val="00CB0E68"/>
    <w:rsid w:val="00CB3403"/>
    <w:rsid w:val="00CB49FF"/>
    <w:rsid w:val="00CD178F"/>
    <w:rsid w:val="00CE4A82"/>
    <w:rsid w:val="00CE4F16"/>
    <w:rsid w:val="00CF06DE"/>
    <w:rsid w:val="00D0449C"/>
    <w:rsid w:val="00D046AC"/>
    <w:rsid w:val="00D04F9B"/>
    <w:rsid w:val="00D1526D"/>
    <w:rsid w:val="00D16AE3"/>
    <w:rsid w:val="00D173D3"/>
    <w:rsid w:val="00D24D2D"/>
    <w:rsid w:val="00D411DA"/>
    <w:rsid w:val="00D427E2"/>
    <w:rsid w:val="00D47F82"/>
    <w:rsid w:val="00D547E0"/>
    <w:rsid w:val="00D65915"/>
    <w:rsid w:val="00D677A1"/>
    <w:rsid w:val="00D707E8"/>
    <w:rsid w:val="00D7154D"/>
    <w:rsid w:val="00D77167"/>
    <w:rsid w:val="00D77CFD"/>
    <w:rsid w:val="00D875CD"/>
    <w:rsid w:val="00D94082"/>
    <w:rsid w:val="00DA4D7D"/>
    <w:rsid w:val="00DA57B2"/>
    <w:rsid w:val="00DB344E"/>
    <w:rsid w:val="00DD26AD"/>
    <w:rsid w:val="00DD6051"/>
    <w:rsid w:val="00DF2723"/>
    <w:rsid w:val="00DF3D79"/>
    <w:rsid w:val="00E032B1"/>
    <w:rsid w:val="00E10562"/>
    <w:rsid w:val="00E10DA1"/>
    <w:rsid w:val="00E11B56"/>
    <w:rsid w:val="00E12C61"/>
    <w:rsid w:val="00E23454"/>
    <w:rsid w:val="00E25BB6"/>
    <w:rsid w:val="00E25DE2"/>
    <w:rsid w:val="00E33BDF"/>
    <w:rsid w:val="00E363DA"/>
    <w:rsid w:val="00E36EE2"/>
    <w:rsid w:val="00E46932"/>
    <w:rsid w:val="00E61115"/>
    <w:rsid w:val="00E636CD"/>
    <w:rsid w:val="00E74382"/>
    <w:rsid w:val="00E837E2"/>
    <w:rsid w:val="00E842E0"/>
    <w:rsid w:val="00E86473"/>
    <w:rsid w:val="00EA09CA"/>
    <w:rsid w:val="00EA770A"/>
    <w:rsid w:val="00EB236C"/>
    <w:rsid w:val="00EC0B62"/>
    <w:rsid w:val="00EC4E54"/>
    <w:rsid w:val="00EE67B8"/>
    <w:rsid w:val="00EF1510"/>
    <w:rsid w:val="00EF298B"/>
    <w:rsid w:val="00EF6388"/>
    <w:rsid w:val="00F00C18"/>
    <w:rsid w:val="00F03ACC"/>
    <w:rsid w:val="00F04327"/>
    <w:rsid w:val="00F06814"/>
    <w:rsid w:val="00F07AC5"/>
    <w:rsid w:val="00F1730E"/>
    <w:rsid w:val="00F25215"/>
    <w:rsid w:val="00F274EC"/>
    <w:rsid w:val="00F348C8"/>
    <w:rsid w:val="00F413FE"/>
    <w:rsid w:val="00F41CE2"/>
    <w:rsid w:val="00F42414"/>
    <w:rsid w:val="00F61950"/>
    <w:rsid w:val="00F62D78"/>
    <w:rsid w:val="00F65A79"/>
    <w:rsid w:val="00F75176"/>
    <w:rsid w:val="00F76A04"/>
    <w:rsid w:val="00F84580"/>
    <w:rsid w:val="00F85E30"/>
    <w:rsid w:val="00F860F5"/>
    <w:rsid w:val="00F9577F"/>
    <w:rsid w:val="00F97593"/>
    <w:rsid w:val="00FC1FB8"/>
    <w:rsid w:val="00FC20A1"/>
    <w:rsid w:val="00FE2EF6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CE5"/>
    <w:pPr>
      <w:spacing w:after="0" w:line="240" w:lineRule="auto"/>
    </w:pPr>
    <w:rPr>
      <w:rFonts w:ascii="Times New Roman" w:eastAsia="PMingLiU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36F5"/>
    <w:rPr>
      <w:strike w:val="0"/>
      <w:dstrike w:val="0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6D36F5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6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6F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A25B4"/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25B4"/>
    <w:rPr>
      <w:rFonts w:ascii="Calibri" w:hAnsi="Calibri" w:cs="Consolas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C805E6"/>
    <w:pPr>
      <w:ind w:left="720"/>
      <w:contextualSpacing/>
    </w:pPr>
  </w:style>
  <w:style w:type="character" w:customStyle="1" w:styleId="st">
    <w:name w:val="st"/>
    <w:basedOn w:val="Domylnaczcionkaakapitu"/>
    <w:rsid w:val="00E10562"/>
  </w:style>
  <w:style w:type="character" w:styleId="Uwydatnienie">
    <w:name w:val="Emphasis"/>
    <w:basedOn w:val="Domylnaczcionkaakapitu"/>
    <w:uiPriority w:val="20"/>
    <w:qFormat/>
    <w:rsid w:val="00E1056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6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915"/>
  </w:style>
  <w:style w:type="paragraph" w:styleId="Stopka">
    <w:name w:val="footer"/>
    <w:basedOn w:val="Normalny"/>
    <w:link w:val="StopkaZnak"/>
    <w:uiPriority w:val="99"/>
    <w:unhideWhenUsed/>
    <w:rsid w:val="00D6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9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4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4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4EB"/>
    <w:rPr>
      <w:vertAlign w:val="superscript"/>
    </w:rPr>
  </w:style>
  <w:style w:type="character" w:customStyle="1" w:styleId="hps">
    <w:name w:val="hps"/>
    <w:basedOn w:val="Domylnaczcionkaakapitu"/>
    <w:rsid w:val="00300FFC"/>
  </w:style>
  <w:style w:type="character" w:styleId="Odwoaniedokomentarza">
    <w:name w:val="annotation reference"/>
    <w:basedOn w:val="Domylnaczcionkaakapitu"/>
    <w:uiPriority w:val="99"/>
    <w:semiHidden/>
    <w:unhideWhenUsed/>
    <w:rsid w:val="00883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4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47B"/>
    <w:rPr>
      <w:rFonts w:ascii="Times New Roman" w:eastAsia="PMingLiU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47B"/>
    <w:rPr>
      <w:rFonts w:ascii="Times New Roman" w:eastAsia="PMingLiU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A7">
    <w:name w:val="A7"/>
    <w:uiPriority w:val="99"/>
    <w:rsid w:val="003C1F00"/>
    <w:rPr>
      <w:rFonts w:cs="Minion Pro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C4917"/>
    <w:pPr>
      <w:spacing w:after="0" w:line="240" w:lineRule="auto"/>
    </w:pPr>
    <w:rPr>
      <w:rFonts w:ascii="Times New Roman" w:eastAsia="PMingLiU" w:hAnsi="Times New Roman" w:cs="Times New Roman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0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0E3"/>
    <w:rPr>
      <w:rFonts w:ascii="Times New Roman" w:eastAsia="PMingLiU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0E3"/>
    <w:rPr>
      <w:vertAlign w:val="superscript"/>
    </w:rPr>
  </w:style>
  <w:style w:type="character" w:customStyle="1" w:styleId="A12">
    <w:name w:val="A12"/>
    <w:uiPriority w:val="99"/>
    <w:rsid w:val="005E4865"/>
    <w:rPr>
      <w:rFonts w:cs="Minion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CE5"/>
    <w:pPr>
      <w:spacing w:after="0" w:line="240" w:lineRule="auto"/>
    </w:pPr>
    <w:rPr>
      <w:rFonts w:ascii="Times New Roman" w:eastAsia="PMingLiU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36F5"/>
    <w:rPr>
      <w:strike w:val="0"/>
      <w:dstrike w:val="0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6D36F5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6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6F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A25B4"/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25B4"/>
    <w:rPr>
      <w:rFonts w:ascii="Calibri" w:hAnsi="Calibri" w:cs="Consolas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C805E6"/>
    <w:pPr>
      <w:ind w:left="720"/>
      <w:contextualSpacing/>
    </w:pPr>
  </w:style>
  <w:style w:type="character" w:customStyle="1" w:styleId="st">
    <w:name w:val="st"/>
    <w:basedOn w:val="Domylnaczcionkaakapitu"/>
    <w:rsid w:val="00E10562"/>
  </w:style>
  <w:style w:type="character" w:styleId="Uwydatnienie">
    <w:name w:val="Emphasis"/>
    <w:basedOn w:val="Domylnaczcionkaakapitu"/>
    <w:uiPriority w:val="20"/>
    <w:qFormat/>
    <w:rsid w:val="00E1056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6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915"/>
  </w:style>
  <w:style w:type="paragraph" w:styleId="Stopka">
    <w:name w:val="footer"/>
    <w:basedOn w:val="Normalny"/>
    <w:link w:val="StopkaZnak"/>
    <w:uiPriority w:val="99"/>
    <w:unhideWhenUsed/>
    <w:rsid w:val="00D6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9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4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4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4EB"/>
    <w:rPr>
      <w:vertAlign w:val="superscript"/>
    </w:rPr>
  </w:style>
  <w:style w:type="character" w:customStyle="1" w:styleId="hps">
    <w:name w:val="hps"/>
    <w:basedOn w:val="Domylnaczcionkaakapitu"/>
    <w:rsid w:val="00300FFC"/>
  </w:style>
  <w:style w:type="character" w:styleId="Odwoaniedokomentarza">
    <w:name w:val="annotation reference"/>
    <w:basedOn w:val="Domylnaczcionkaakapitu"/>
    <w:uiPriority w:val="99"/>
    <w:semiHidden/>
    <w:unhideWhenUsed/>
    <w:rsid w:val="00883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4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47B"/>
    <w:rPr>
      <w:rFonts w:ascii="Times New Roman" w:eastAsia="PMingLiU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47B"/>
    <w:rPr>
      <w:rFonts w:ascii="Times New Roman" w:eastAsia="PMingLiU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A7">
    <w:name w:val="A7"/>
    <w:uiPriority w:val="99"/>
    <w:rsid w:val="003C1F00"/>
    <w:rPr>
      <w:rFonts w:cs="Minion Pro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C4917"/>
    <w:pPr>
      <w:spacing w:after="0" w:line="240" w:lineRule="auto"/>
    </w:pPr>
    <w:rPr>
      <w:rFonts w:ascii="Times New Roman" w:eastAsia="PMingLiU" w:hAnsi="Times New Roman" w:cs="Times New Roman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0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0E3"/>
    <w:rPr>
      <w:rFonts w:ascii="Times New Roman" w:eastAsia="PMingLiU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0E3"/>
    <w:rPr>
      <w:vertAlign w:val="superscript"/>
    </w:rPr>
  </w:style>
  <w:style w:type="character" w:customStyle="1" w:styleId="A12">
    <w:name w:val="A12"/>
    <w:uiPriority w:val="99"/>
    <w:rsid w:val="005E4865"/>
    <w:rPr>
      <w:rFonts w:cs="Minion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womeninscience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realdlakobietinauki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realdlakobietinauki.pl/o-raporcie-piekne-umysly-rola-kobiet-swiecie-nauk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BDAC-D460-4531-8A39-70E44CC4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L'OREAL Polska Sp. o.o.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Inny uzytkownik</dc:creator>
  <cp:lastModifiedBy>OnBoard PR</cp:lastModifiedBy>
  <cp:revision>5</cp:revision>
  <cp:lastPrinted>2015-10-06T09:18:00Z</cp:lastPrinted>
  <dcterms:created xsi:type="dcterms:W3CDTF">2016-06-29T11:33:00Z</dcterms:created>
  <dcterms:modified xsi:type="dcterms:W3CDTF">2016-07-06T08:22:00Z</dcterms:modified>
</cp:coreProperties>
</file>